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691F4" w14:textId="77777777" w:rsidR="00A14DA9" w:rsidRDefault="00A14DA9"/>
    <w:p w14:paraId="0C7A12EA" w14:textId="77777777" w:rsidR="00A14DA9" w:rsidRDefault="00A14DA9"/>
    <w:p w14:paraId="42344EBF" w14:textId="77777777" w:rsidR="00A14DA9" w:rsidRDefault="00A14DA9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A14DA9" w14:paraId="6E3EC1FE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CC44" w14:textId="77777777" w:rsidR="00A14DA9" w:rsidRDefault="00A14DA9">
            <w:pPr>
              <w:tabs>
                <w:tab w:val="center" w:pos="4535"/>
              </w:tabs>
              <w:snapToGrid w:val="0"/>
              <w:spacing w:line="360" w:lineRule="auto"/>
              <w:ind w:right="567"/>
              <w:jc w:val="both"/>
              <w:rPr>
                <w:rFonts w:cs="Arial"/>
                <w:szCs w:val="24"/>
              </w:rPr>
            </w:pPr>
          </w:p>
          <w:p w14:paraId="6B522AD0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4A414CCC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462C02DA" w14:textId="67AAC17F" w:rsidR="00A14DA9" w:rsidRDefault="00A408DF">
            <w:pPr>
              <w:tabs>
                <w:tab w:val="center" w:pos="4535"/>
              </w:tabs>
              <w:spacing w:line="360" w:lineRule="auto"/>
              <w:ind w:right="567"/>
              <w:jc w:val="both"/>
            </w:pPr>
            <w:r>
              <w:rPr>
                <w:rFonts w:ascii="Arial" w:hAnsi="Arial" w:cs="Arial"/>
                <w:b/>
                <w:szCs w:val="24"/>
              </w:rPr>
              <w:t>ATA DA 21</w:t>
            </w:r>
            <w:r w:rsidR="00510338">
              <w:rPr>
                <w:rFonts w:ascii="Arial" w:hAnsi="Arial" w:cs="Arial"/>
                <w:b/>
                <w:szCs w:val="24"/>
              </w:rPr>
              <w:t>ª REUNIÃO ORDINÁRIA</w:t>
            </w:r>
          </w:p>
          <w:p w14:paraId="21764FBF" w14:textId="7A8DE669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DATA:</w:t>
            </w:r>
            <w:r w:rsidR="00A408DF">
              <w:rPr>
                <w:rFonts w:ascii="Arial" w:hAnsi="Arial" w:cs="Arial"/>
                <w:szCs w:val="24"/>
              </w:rPr>
              <w:t xml:space="preserve"> 22</w:t>
            </w:r>
            <w:r w:rsidR="00A944C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de junho de 2026</w:t>
            </w:r>
          </w:p>
          <w:p w14:paraId="52DE111A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HORÁRIO: </w:t>
            </w:r>
            <w:r>
              <w:rPr>
                <w:rFonts w:ascii="Arial" w:hAnsi="Arial" w:cs="Arial"/>
                <w:szCs w:val="24"/>
              </w:rPr>
              <w:t>18 h</w:t>
            </w:r>
          </w:p>
          <w:p w14:paraId="2C42ED8F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LOCAL: </w:t>
            </w:r>
            <w:r>
              <w:rPr>
                <w:rFonts w:ascii="Arial" w:hAnsi="Arial" w:cs="Arial"/>
                <w:szCs w:val="24"/>
              </w:rPr>
              <w:t>Plenário Jorge Von Saltiél</w:t>
            </w:r>
          </w:p>
          <w:p w14:paraId="1EA05BFF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8F5FF56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60513479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292" w14:textId="77777777" w:rsidR="00A14DA9" w:rsidRDefault="00A14DA9">
            <w:pPr>
              <w:pStyle w:val="Ttulo3"/>
              <w:snapToGrid w:val="0"/>
              <w:rPr>
                <w:rFonts w:cs="Arial"/>
                <w:szCs w:val="24"/>
              </w:rPr>
            </w:pPr>
          </w:p>
        </w:tc>
      </w:tr>
    </w:tbl>
    <w:p w14:paraId="78A52DFF" w14:textId="77777777" w:rsidR="00A14DA9" w:rsidRDefault="00510338">
      <w:pPr>
        <w:tabs>
          <w:tab w:val="center" w:pos="4535"/>
        </w:tabs>
        <w:spacing w:line="276" w:lineRule="auto"/>
        <w:ind w:right="567"/>
        <w:jc w:val="both"/>
        <w:rPr>
          <w:rFonts w:cs="Arial"/>
          <w:b/>
          <w:szCs w:val="24"/>
        </w:rPr>
      </w:pPr>
      <w:r>
        <w:rPr>
          <w:rFonts w:eastAsia="Book Antiqua"/>
          <w:b/>
          <w:szCs w:val="24"/>
        </w:rPr>
        <w:t xml:space="preserve">  </w:t>
      </w:r>
      <w:r>
        <w:rPr>
          <w:rFonts w:cs="Arial"/>
          <w:b/>
          <w:szCs w:val="24"/>
        </w:rPr>
        <w:tab/>
      </w:r>
    </w:p>
    <w:p w14:paraId="73E2923C" w14:textId="2AA8BE16" w:rsidR="00A14DA9" w:rsidRPr="00676E1E" w:rsidRDefault="00A408DF">
      <w:pPr>
        <w:spacing w:line="360" w:lineRule="auto"/>
        <w:jc w:val="both"/>
        <w:rPr>
          <w:rFonts w:ascii="Arial" w:hAnsi="Arial" w:cs="Arial"/>
        </w:rPr>
      </w:pPr>
      <w:bookmarkStart w:id="0" w:name="_Hlk518558000"/>
      <w:r>
        <w:rPr>
          <w:rFonts w:ascii="Arial" w:hAnsi="Arial" w:cs="Arial"/>
        </w:rPr>
        <w:t>Ao vigésimo segundo</w:t>
      </w:r>
      <w:r w:rsidR="00A944C8">
        <w:rPr>
          <w:rFonts w:ascii="Arial" w:hAnsi="Arial" w:cs="Arial"/>
        </w:rPr>
        <w:t xml:space="preserve"> dia </w:t>
      </w:r>
      <w:r w:rsidR="00510338">
        <w:rPr>
          <w:rFonts w:ascii="Arial" w:hAnsi="Arial" w:cs="Arial"/>
        </w:rPr>
        <w:t>do mês de junho do ano de dois mil e vinte e seis, às dezoito horas, realizou-se, nas dependências da Câmara Municipal de Vere</w:t>
      </w:r>
      <w:r w:rsidR="00A944C8">
        <w:rPr>
          <w:rFonts w:ascii="Arial" w:hAnsi="Arial" w:cs="Arial"/>
        </w:rPr>
        <w:t>adores de Caraá, a vigésima</w:t>
      </w:r>
      <w:r w:rsidR="00510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primeira </w:t>
      </w:r>
      <w:r w:rsidR="00510338">
        <w:rPr>
          <w:rFonts w:ascii="Arial" w:hAnsi="Arial" w:cs="Arial"/>
        </w:rPr>
        <w:t xml:space="preserve">Sessão Ordinária, da Câmara Municipal de Vereadores de Caraá, tendo estado </w:t>
      </w:r>
      <w:r w:rsidR="00510338">
        <w:rPr>
          <w:rFonts w:ascii="Arial" w:hAnsi="Arial" w:cs="Arial"/>
          <w:b/>
        </w:rPr>
        <w:t>presentes os Vereadores</w:t>
      </w:r>
      <w:r w:rsidR="00510338">
        <w:rPr>
          <w:rFonts w:ascii="Arial" w:hAnsi="Arial" w:cs="Arial"/>
        </w:rPr>
        <w:t xml:space="preserve">: </w:t>
      </w:r>
      <w:bookmarkEnd w:id="0"/>
      <w:r w:rsidR="00510338">
        <w:rPr>
          <w:rFonts w:ascii="Arial" w:hAnsi="Arial" w:cs="Arial"/>
        </w:rPr>
        <w:t>Claiton Barbosa, Cláudio Luis Sanna, Eduardo Nogy da Silva, Eloi Adão Edinger Dalathea, Emerson Roberva</w:t>
      </w:r>
      <w:r w:rsidR="00072787">
        <w:rPr>
          <w:rFonts w:ascii="Arial" w:hAnsi="Arial" w:cs="Arial"/>
        </w:rPr>
        <w:t>l da Silva Freitas, Sidnei Coelho da Silva</w:t>
      </w:r>
      <w:r w:rsidR="00510338">
        <w:rPr>
          <w:rFonts w:ascii="Arial" w:hAnsi="Arial" w:cs="Arial"/>
        </w:rPr>
        <w:t xml:space="preserve">, </w:t>
      </w:r>
      <w:r w:rsidR="00510338">
        <w:rPr>
          <w:rFonts w:ascii="Arial" w:hAnsi="Arial" w:cs="Arial"/>
          <w:bCs/>
          <w:szCs w:val="22"/>
        </w:rPr>
        <w:t xml:space="preserve">Jonas </w:t>
      </w:r>
      <w:proofErr w:type="spellStart"/>
      <w:r w:rsidR="00510338">
        <w:rPr>
          <w:rFonts w:ascii="Arial" w:hAnsi="Arial" w:cs="Arial"/>
          <w:bCs/>
          <w:szCs w:val="22"/>
        </w:rPr>
        <w:t>Gregis</w:t>
      </w:r>
      <w:proofErr w:type="spellEnd"/>
      <w:r w:rsidR="00510338">
        <w:rPr>
          <w:rFonts w:ascii="Arial" w:hAnsi="Arial" w:cs="Arial"/>
          <w:bCs/>
          <w:szCs w:val="22"/>
        </w:rPr>
        <w:t xml:space="preserve"> </w:t>
      </w:r>
      <w:proofErr w:type="spellStart"/>
      <w:r w:rsidR="00510338">
        <w:rPr>
          <w:rFonts w:ascii="Arial" w:hAnsi="Arial" w:cs="Arial"/>
          <w:bCs/>
          <w:szCs w:val="22"/>
        </w:rPr>
        <w:t>Belloli</w:t>
      </w:r>
      <w:proofErr w:type="spellEnd"/>
      <w:r w:rsidR="00510338">
        <w:rPr>
          <w:rFonts w:ascii="Arial" w:hAnsi="Arial" w:cs="Arial"/>
        </w:rPr>
        <w:t>, Mateus Ramos e Marco Vinicius de Fraga Teixeira. Em primeiro momento, Excelentíssimo Senhor Presidente, solicitou ao 1º Secretário que fizesse a leitura de um texto bíblico como na forma de costume. Dando continuidade, o senho</w:t>
      </w:r>
      <w:r>
        <w:rPr>
          <w:rFonts w:ascii="Arial" w:hAnsi="Arial" w:cs="Arial"/>
        </w:rPr>
        <w:t>r Presidente colocou a Ata da 20</w:t>
      </w:r>
      <w:r w:rsidR="00510338">
        <w:rPr>
          <w:rFonts w:ascii="Arial" w:hAnsi="Arial" w:cs="Arial"/>
        </w:rPr>
        <w:t xml:space="preserve">ª Sessão ordinária, em discussão e votação, sendo aprovada por todos os vereadores presentes. Prosseguindo o roteiro, Excelentíssimo Senhor Presidente solicitou ao 1º Secretário que realizasse a leitura do </w:t>
      </w:r>
      <w:r w:rsidR="00510338">
        <w:rPr>
          <w:rFonts w:ascii="Arial" w:hAnsi="Arial" w:cs="Arial"/>
          <w:b/>
        </w:rPr>
        <w:t>Expediente do Dia</w:t>
      </w:r>
      <w:r w:rsidR="00510338" w:rsidRPr="00856845">
        <w:rPr>
          <w:rFonts w:ascii="Arial" w:hAnsi="Arial" w:cs="Arial"/>
          <w:b/>
        </w:rPr>
        <w:t xml:space="preserve">: </w:t>
      </w:r>
      <w:r w:rsidR="00856845" w:rsidRPr="00856845">
        <w:rPr>
          <w:rFonts w:ascii="Arial" w:hAnsi="Arial" w:cs="Arial"/>
          <w:b/>
        </w:rPr>
        <w:t xml:space="preserve">Indicação de </w:t>
      </w:r>
      <w:r w:rsidR="00932E8A" w:rsidRPr="00856845">
        <w:rPr>
          <w:rFonts w:ascii="Arial" w:hAnsi="Arial" w:cs="Arial"/>
          <w:b/>
        </w:rPr>
        <w:t>Projeto</w:t>
      </w:r>
      <w:r w:rsidR="00856845">
        <w:rPr>
          <w:rFonts w:ascii="Arial" w:hAnsi="Arial" w:cs="Arial"/>
          <w:b/>
        </w:rPr>
        <w:t xml:space="preserve"> de Lei n° 007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>o qual “</w:t>
      </w:r>
      <w:r w:rsidR="00856845" w:rsidRPr="00856845">
        <w:rPr>
          <w:rFonts w:asciiTheme="minorHAnsi" w:hAnsiTheme="minorHAnsi" w:cstheme="minorHAnsi"/>
          <w:bCs/>
          <w:szCs w:val="24"/>
        </w:rPr>
        <w:t>Autoriza o poder executivo municipal a incluir atualização no valor do benefício de aluguel social e dá outras providências</w:t>
      </w:r>
      <w:r w:rsidR="00510338" w:rsidRPr="00856845">
        <w:rPr>
          <w:rFonts w:asciiTheme="minorHAnsi" w:hAnsiTheme="minorHAnsi" w:cstheme="minorHAnsi"/>
          <w:bCs/>
        </w:rPr>
        <w:t>”,</w:t>
      </w:r>
      <w:r w:rsidR="00510338" w:rsidRPr="00411D65">
        <w:rPr>
          <w:rFonts w:ascii="Arial" w:hAnsi="Arial" w:cs="Arial"/>
          <w:bCs/>
        </w:rPr>
        <w:t xml:space="preserve"> </w:t>
      </w:r>
      <w:r w:rsidR="00510338">
        <w:rPr>
          <w:rFonts w:ascii="Arial" w:hAnsi="Arial" w:cs="Arial"/>
          <w:bCs/>
        </w:rPr>
        <w:t>de autoria do</w:t>
      </w:r>
      <w:r w:rsidR="00510338">
        <w:rPr>
          <w:rFonts w:ascii="Arial" w:hAnsi="Arial" w:cs="Arial"/>
        </w:rPr>
        <w:t xml:space="preserve"> </w:t>
      </w:r>
      <w:r w:rsidR="00856845">
        <w:rPr>
          <w:rFonts w:ascii="Arial" w:hAnsi="Arial" w:cs="Arial"/>
        </w:rPr>
        <w:t xml:space="preserve">Vereador Jonas </w:t>
      </w:r>
      <w:proofErr w:type="spellStart"/>
      <w:r w:rsidR="00856845">
        <w:rPr>
          <w:rFonts w:ascii="Arial" w:hAnsi="Arial" w:cs="Arial"/>
        </w:rPr>
        <w:t>Belolli</w:t>
      </w:r>
      <w:proofErr w:type="spellEnd"/>
      <w:r w:rsidR="00510338">
        <w:rPr>
          <w:rFonts w:ascii="Arial" w:hAnsi="Arial" w:cs="Arial"/>
        </w:rPr>
        <w:t>;</w:t>
      </w:r>
      <w:r w:rsidR="00C6020F" w:rsidRPr="00C6020F">
        <w:rPr>
          <w:rFonts w:ascii="Arial" w:hAnsi="Arial" w:cs="Arial"/>
          <w:b/>
        </w:rPr>
        <w:t xml:space="preserve"> </w:t>
      </w:r>
      <w:r w:rsidR="00856845">
        <w:rPr>
          <w:rFonts w:ascii="Arial" w:hAnsi="Arial" w:cs="Arial"/>
          <w:b/>
        </w:rPr>
        <w:t>Pedido de Informação n° 32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>o qual “</w:t>
      </w:r>
      <w:r w:rsidR="00856845" w:rsidRPr="00856845">
        <w:rPr>
          <w:rFonts w:asciiTheme="minorHAnsi" w:hAnsiTheme="minorHAnsi" w:cstheme="minorHAnsi"/>
        </w:rPr>
        <w:t xml:space="preserve">Solicita Pedido de Informação ao Poder Executivo </w:t>
      </w:r>
      <w:r w:rsidR="00856845" w:rsidRPr="00856845">
        <w:rPr>
          <w:rFonts w:asciiTheme="minorHAnsi" w:hAnsiTheme="minorHAnsi" w:cstheme="minorHAnsi"/>
          <w:szCs w:val="24"/>
        </w:rPr>
        <w:t xml:space="preserve">para que </w:t>
      </w:r>
      <w:proofErr w:type="gramStart"/>
      <w:r w:rsidR="00856845" w:rsidRPr="00856845">
        <w:rPr>
          <w:rFonts w:asciiTheme="minorHAnsi" w:hAnsiTheme="minorHAnsi" w:cstheme="minorHAnsi"/>
          <w:szCs w:val="24"/>
        </w:rPr>
        <w:t>preste informações</w:t>
      </w:r>
      <w:proofErr w:type="gramEnd"/>
      <w:r w:rsidR="00856845" w:rsidRPr="00856845">
        <w:rPr>
          <w:rFonts w:asciiTheme="minorHAnsi" w:hAnsiTheme="minorHAnsi" w:cstheme="minorHAnsi"/>
          <w:szCs w:val="24"/>
        </w:rPr>
        <w:t xml:space="preserve"> completas e encaminhe toda a documentação oficial referente às atribuições, atividades, agenda institucional, metas, resultados, documentos produzidos e demais atos praticados pelo Vice-Prefeito Municipal durante o atual mandato</w:t>
      </w:r>
      <w:r w:rsidR="00510338" w:rsidRPr="00856845">
        <w:rPr>
          <w:rFonts w:asciiTheme="minorHAnsi" w:hAnsiTheme="minorHAnsi" w:cstheme="minorHAnsi"/>
          <w:bCs/>
        </w:rPr>
        <w:t>”,</w:t>
      </w:r>
      <w:r w:rsidR="00510338">
        <w:rPr>
          <w:rFonts w:ascii="Arial" w:hAnsi="Arial" w:cs="Arial"/>
          <w:bCs/>
        </w:rPr>
        <w:t xml:space="preserve"> de autoria da</w:t>
      </w:r>
      <w:r w:rsidR="00691E7C">
        <w:rPr>
          <w:rFonts w:ascii="Arial" w:hAnsi="Arial" w:cs="Arial"/>
          <w:bCs/>
        </w:rPr>
        <w:t>s</w:t>
      </w:r>
      <w:r w:rsidR="00510338">
        <w:rPr>
          <w:rFonts w:ascii="Arial" w:hAnsi="Arial" w:cs="Arial"/>
          <w:bCs/>
        </w:rPr>
        <w:t xml:space="preserve"> Bancada</w:t>
      </w:r>
      <w:r w:rsidR="00691E7C">
        <w:rPr>
          <w:rFonts w:ascii="Arial" w:hAnsi="Arial" w:cs="Arial"/>
          <w:bCs/>
        </w:rPr>
        <w:t>s</w:t>
      </w:r>
      <w:r w:rsidR="00510338">
        <w:rPr>
          <w:rFonts w:ascii="Arial" w:hAnsi="Arial" w:cs="Arial"/>
        </w:rPr>
        <w:t xml:space="preserve"> MDB</w:t>
      </w:r>
      <w:r w:rsidR="00691E7C">
        <w:rPr>
          <w:rFonts w:ascii="Arial" w:hAnsi="Arial" w:cs="Arial"/>
        </w:rPr>
        <w:t xml:space="preserve"> e </w:t>
      </w:r>
      <w:r w:rsidR="00691E7C">
        <w:rPr>
          <w:rFonts w:ascii="Arial" w:hAnsi="Arial" w:cs="Arial"/>
        </w:rPr>
        <w:lastRenderedPageBreak/>
        <w:t>Progressistas</w:t>
      </w:r>
      <w:r w:rsidR="00510338">
        <w:rPr>
          <w:rFonts w:ascii="Arial" w:hAnsi="Arial" w:cs="Arial"/>
          <w:bCs/>
        </w:rPr>
        <w:t>;</w:t>
      </w:r>
      <w:r w:rsidR="00510338">
        <w:rPr>
          <w:rFonts w:ascii="Arial" w:hAnsi="Arial" w:cs="Arial"/>
        </w:rPr>
        <w:t xml:space="preserve"> </w:t>
      </w:r>
      <w:r w:rsidR="00856845">
        <w:rPr>
          <w:rFonts w:ascii="Arial" w:hAnsi="Arial" w:cs="Arial"/>
          <w:b/>
        </w:rPr>
        <w:t>Pedido de Informação n° 33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 xml:space="preserve">a qual </w:t>
      </w:r>
      <w:r w:rsidR="00510338" w:rsidRPr="00691E7C">
        <w:rPr>
          <w:rFonts w:ascii="Arial" w:hAnsi="Arial" w:cs="Arial"/>
          <w:bCs/>
        </w:rPr>
        <w:t>“</w:t>
      </w:r>
      <w:r w:rsidR="00856845" w:rsidRPr="00856845">
        <w:rPr>
          <w:rFonts w:asciiTheme="majorHAnsi" w:hAnsiTheme="majorHAnsi" w:cstheme="majorHAnsi"/>
        </w:rPr>
        <w:t>Solicita Pedido de Informação ao Poder Executivo</w:t>
      </w:r>
      <w:r w:rsidR="00856845" w:rsidRPr="00856845">
        <w:rPr>
          <w:rFonts w:asciiTheme="majorHAnsi" w:hAnsiTheme="majorHAnsi" w:cstheme="majorHAnsi"/>
          <w:szCs w:val="24"/>
        </w:rPr>
        <w:t xml:space="preserve"> para que sejam prestados esclarecimentos acerca da implantação de uma Unidade Básica de Saúde no Passo Osvaldo Cruz, tendo em vista que a obra foi amplamente divulgada durante o período eleitoral como compromisso da atual Administração Municipal</w:t>
      </w:r>
      <w:r w:rsidR="00510338" w:rsidRPr="00856845">
        <w:rPr>
          <w:rFonts w:asciiTheme="majorHAnsi" w:hAnsiTheme="majorHAnsi" w:cstheme="majorHAnsi"/>
          <w:bCs/>
        </w:rPr>
        <w:t>”,</w:t>
      </w:r>
      <w:r w:rsidR="00510338">
        <w:rPr>
          <w:rFonts w:ascii="Arial" w:hAnsi="Arial" w:cs="Arial"/>
          <w:bCs/>
        </w:rPr>
        <w:t xml:space="preserve"> </w:t>
      </w:r>
      <w:r w:rsidR="00691E7C">
        <w:rPr>
          <w:rFonts w:ascii="Arial" w:hAnsi="Arial" w:cs="Arial"/>
          <w:bCs/>
        </w:rPr>
        <w:t>de autoria das Bancadas</w:t>
      </w:r>
      <w:r w:rsidR="00691E7C">
        <w:rPr>
          <w:rFonts w:ascii="Arial" w:hAnsi="Arial" w:cs="Arial"/>
        </w:rPr>
        <w:t xml:space="preserve"> MDB e Progressistas;</w:t>
      </w:r>
      <w:r w:rsidR="00510338">
        <w:rPr>
          <w:rFonts w:ascii="Arial" w:hAnsi="Arial" w:cs="Arial"/>
        </w:rPr>
        <w:t xml:space="preserve"> </w:t>
      </w:r>
      <w:r w:rsidR="00856845">
        <w:rPr>
          <w:rFonts w:ascii="Arial" w:hAnsi="Arial" w:cs="Arial"/>
          <w:b/>
        </w:rPr>
        <w:t>Pedido de Informação n° 34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>o qual “</w:t>
      </w:r>
      <w:r w:rsidR="00856845" w:rsidRPr="00856845">
        <w:rPr>
          <w:rFonts w:asciiTheme="majorHAnsi" w:hAnsiTheme="majorHAnsi" w:cstheme="majorHAnsi"/>
        </w:rPr>
        <w:t xml:space="preserve">Solicita Pedido de Informação ao Poder Executivo </w:t>
      </w:r>
      <w:r w:rsidR="00856845" w:rsidRPr="00856845">
        <w:rPr>
          <w:rFonts w:asciiTheme="majorHAnsi" w:hAnsiTheme="majorHAnsi" w:cstheme="majorHAnsi"/>
          <w:szCs w:val="24"/>
        </w:rPr>
        <w:t>para que sejam prestados esclarecimentos acerca de Técnico Agrícola e da necessidade de provimento de profissionais para atendimento das demandas do Município</w:t>
      </w:r>
      <w:r w:rsidR="00510338" w:rsidRPr="00856845">
        <w:rPr>
          <w:rFonts w:asciiTheme="majorHAnsi" w:hAnsiTheme="majorHAnsi" w:cstheme="majorHAnsi"/>
          <w:szCs w:val="24"/>
        </w:rPr>
        <w:t>",</w:t>
      </w:r>
      <w:r w:rsidR="00510338">
        <w:rPr>
          <w:rFonts w:ascii="Arial" w:hAnsi="Arial" w:cs="Arial"/>
          <w:szCs w:val="24"/>
        </w:rPr>
        <w:t xml:space="preserve"> </w:t>
      </w:r>
      <w:r w:rsidR="00691E7C">
        <w:rPr>
          <w:rFonts w:ascii="Arial" w:hAnsi="Arial" w:cs="Arial"/>
          <w:bCs/>
        </w:rPr>
        <w:t>de autoria das Bancadas</w:t>
      </w:r>
      <w:r w:rsidR="00691E7C">
        <w:rPr>
          <w:rFonts w:ascii="Arial" w:hAnsi="Arial" w:cs="Arial"/>
        </w:rPr>
        <w:t xml:space="preserve"> MDB e </w:t>
      </w:r>
      <w:r w:rsidR="00856845">
        <w:rPr>
          <w:rFonts w:ascii="Arial" w:hAnsi="Arial" w:cs="Arial"/>
        </w:rPr>
        <w:t>Progressistas</w:t>
      </w:r>
      <w:r w:rsidR="00510338">
        <w:rPr>
          <w:rFonts w:ascii="Arial" w:hAnsi="Arial" w:cs="Arial"/>
        </w:rPr>
        <w:t xml:space="preserve">; </w:t>
      </w:r>
      <w:r w:rsidR="002F55B4">
        <w:rPr>
          <w:rFonts w:ascii="Arial" w:hAnsi="Arial" w:cs="Arial"/>
          <w:b/>
        </w:rPr>
        <w:t xml:space="preserve">Ofício Mensagem n° </w:t>
      </w:r>
      <w:r w:rsidR="00E54922">
        <w:rPr>
          <w:rFonts w:ascii="Arial" w:hAnsi="Arial" w:cs="Arial"/>
          <w:b/>
        </w:rPr>
        <w:t>223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>o qual</w:t>
      </w:r>
      <w:r w:rsidR="00510338">
        <w:rPr>
          <w:rFonts w:ascii="Arial" w:hAnsi="Arial" w:cs="Arial"/>
        </w:rPr>
        <w:t xml:space="preserve"> </w:t>
      </w:r>
      <w:r w:rsidR="00510338" w:rsidRPr="00C054A2">
        <w:rPr>
          <w:rFonts w:asciiTheme="majorHAnsi" w:hAnsiTheme="majorHAnsi" w:cstheme="majorHAnsi"/>
          <w:bCs/>
        </w:rPr>
        <w:t>“</w:t>
      </w:r>
      <w:r w:rsidR="00C054A2" w:rsidRPr="00C054A2">
        <w:rPr>
          <w:rFonts w:asciiTheme="majorHAnsi" w:hAnsiTheme="majorHAnsi" w:cstheme="majorHAnsi"/>
        </w:rPr>
        <w:t>Envia resposta ao Pedido de Informação nº 05/2026</w:t>
      </w:r>
      <w:r w:rsidR="00510338" w:rsidRPr="00C054A2">
        <w:rPr>
          <w:rFonts w:asciiTheme="majorHAnsi" w:hAnsiTheme="majorHAnsi" w:cstheme="majorHAnsi"/>
          <w:bCs/>
        </w:rPr>
        <w:t>”</w:t>
      </w:r>
      <w:r w:rsidR="00510338">
        <w:rPr>
          <w:rFonts w:ascii="Arial" w:hAnsi="Arial" w:cs="Arial"/>
          <w:bCs/>
        </w:rPr>
        <w:t>, de autoria do</w:t>
      </w:r>
      <w:r w:rsidR="00510338">
        <w:rPr>
          <w:rFonts w:ascii="Arial" w:hAnsi="Arial" w:cs="Arial"/>
        </w:rPr>
        <w:t xml:space="preserve"> Poder Executivo; </w:t>
      </w:r>
      <w:r w:rsidR="00E54922">
        <w:rPr>
          <w:rFonts w:ascii="Arial" w:hAnsi="Arial" w:cs="Arial"/>
          <w:b/>
        </w:rPr>
        <w:t xml:space="preserve">Ofício Mensagem n° 224/2026, </w:t>
      </w:r>
      <w:r w:rsidR="00E54922">
        <w:rPr>
          <w:rFonts w:ascii="Arial" w:hAnsi="Arial" w:cs="Arial"/>
          <w:bCs/>
        </w:rPr>
        <w:t>o qual</w:t>
      </w:r>
      <w:r w:rsidR="00E54922">
        <w:rPr>
          <w:rFonts w:ascii="Arial" w:hAnsi="Arial" w:cs="Arial"/>
        </w:rPr>
        <w:t xml:space="preserve"> </w:t>
      </w:r>
      <w:r w:rsidR="00E54922" w:rsidRPr="00E54922">
        <w:rPr>
          <w:rFonts w:ascii="Arial" w:hAnsi="Arial" w:cs="Arial"/>
          <w:bCs/>
        </w:rPr>
        <w:t>“</w:t>
      </w:r>
      <w:r w:rsidR="00E54922" w:rsidRPr="00E54922">
        <w:rPr>
          <w:rFonts w:ascii="Arial" w:hAnsi="Arial" w:cs="Arial"/>
        </w:rPr>
        <w:t>Envia respos</w:t>
      </w:r>
      <w:r w:rsidR="00E54922">
        <w:rPr>
          <w:rFonts w:ascii="Arial" w:hAnsi="Arial" w:cs="Arial"/>
        </w:rPr>
        <w:t>ta ao Pedido de Informação nº 06</w:t>
      </w:r>
      <w:r w:rsidR="00E54922" w:rsidRPr="00E54922">
        <w:rPr>
          <w:rFonts w:ascii="Arial" w:hAnsi="Arial" w:cs="Arial"/>
        </w:rPr>
        <w:t>/2026</w:t>
      </w:r>
      <w:r w:rsidR="00E54922" w:rsidRPr="00E54922">
        <w:rPr>
          <w:rFonts w:ascii="Arial" w:hAnsi="Arial" w:cs="Arial"/>
          <w:bCs/>
        </w:rPr>
        <w:t>”</w:t>
      </w:r>
      <w:r w:rsidR="00E54922">
        <w:rPr>
          <w:rFonts w:ascii="Arial" w:hAnsi="Arial" w:cs="Arial"/>
          <w:bCs/>
        </w:rPr>
        <w:t>, de autoria do</w:t>
      </w:r>
      <w:r w:rsidR="00E54922">
        <w:rPr>
          <w:rFonts w:ascii="Arial" w:hAnsi="Arial" w:cs="Arial"/>
        </w:rPr>
        <w:t xml:space="preserve"> Poder Executivo;</w:t>
      </w:r>
      <w:r w:rsidR="00E54922" w:rsidRPr="00E54922">
        <w:rPr>
          <w:rFonts w:ascii="Arial" w:hAnsi="Arial" w:cs="Arial"/>
          <w:b/>
        </w:rPr>
        <w:t xml:space="preserve"> </w:t>
      </w:r>
      <w:r w:rsidR="00E54922">
        <w:rPr>
          <w:rFonts w:ascii="Arial" w:hAnsi="Arial" w:cs="Arial"/>
          <w:b/>
        </w:rPr>
        <w:t xml:space="preserve">Ofício Mensagem n° 225/2026, </w:t>
      </w:r>
      <w:r w:rsidR="00E54922">
        <w:rPr>
          <w:rFonts w:ascii="Arial" w:hAnsi="Arial" w:cs="Arial"/>
          <w:bCs/>
        </w:rPr>
        <w:t>o qual</w:t>
      </w:r>
      <w:r w:rsidR="00E54922">
        <w:rPr>
          <w:rFonts w:ascii="Arial" w:hAnsi="Arial" w:cs="Arial"/>
        </w:rPr>
        <w:t xml:space="preserve"> </w:t>
      </w:r>
      <w:r w:rsidR="00E54922" w:rsidRPr="00E54922">
        <w:rPr>
          <w:rFonts w:ascii="Arial" w:hAnsi="Arial" w:cs="Arial"/>
          <w:bCs/>
        </w:rPr>
        <w:t>“</w:t>
      </w:r>
      <w:r w:rsidR="00E54922" w:rsidRPr="00E54922">
        <w:rPr>
          <w:rFonts w:ascii="Arial" w:hAnsi="Arial" w:cs="Arial"/>
        </w:rPr>
        <w:t>Envia respos</w:t>
      </w:r>
      <w:r w:rsidR="00E54922">
        <w:rPr>
          <w:rFonts w:ascii="Arial" w:hAnsi="Arial" w:cs="Arial"/>
        </w:rPr>
        <w:t>ta ao Pedido de Informação nº 07</w:t>
      </w:r>
      <w:r w:rsidR="00E54922" w:rsidRPr="00E54922">
        <w:rPr>
          <w:rFonts w:ascii="Arial" w:hAnsi="Arial" w:cs="Arial"/>
        </w:rPr>
        <w:t>/2026</w:t>
      </w:r>
      <w:r w:rsidR="00E54922" w:rsidRPr="00E54922">
        <w:rPr>
          <w:rFonts w:ascii="Arial" w:hAnsi="Arial" w:cs="Arial"/>
          <w:bCs/>
        </w:rPr>
        <w:t>”</w:t>
      </w:r>
      <w:r w:rsidR="00E54922">
        <w:rPr>
          <w:rFonts w:ascii="Arial" w:hAnsi="Arial" w:cs="Arial"/>
          <w:bCs/>
        </w:rPr>
        <w:t>, de autoria do</w:t>
      </w:r>
      <w:r w:rsidR="00E54922">
        <w:rPr>
          <w:rFonts w:ascii="Arial" w:hAnsi="Arial" w:cs="Arial"/>
        </w:rPr>
        <w:t xml:space="preserve"> Poder Executivo;</w:t>
      </w:r>
      <w:r w:rsidR="00E54922" w:rsidRPr="00E54922">
        <w:rPr>
          <w:rFonts w:ascii="Arial" w:hAnsi="Arial" w:cs="Arial"/>
          <w:b/>
        </w:rPr>
        <w:t xml:space="preserve"> </w:t>
      </w:r>
      <w:r w:rsidR="00E54922">
        <w:rPr>
          <w:rFonts w:ascii="Arial" w:hAnsi="Arial" w:cs="Arial"/>
          <w:b/>
        </w:rPr>
        <w:t xml:space="preserve">Ofício Mensagem n° 226/2026, </w:t>
      </w:r>
      <w:r w:rsidR="00E54922">
        <w:rPr>
          <w:rFonts w:ascii="Arial" w:hAnsi="Arial" w:cs="Arial"/>
          <w:bCs/>
        </w:rPr>
        <w:t>o qual</w:t>
      </w:r>
      <w:r w:rsidR="00E54922">
        <w:rPr>
          <w:rFonts w:ascii="Arial" w:hAnsi="Arial" w:cs="Arial"/>
        </w:rPr>
        <w:t xml:space="preserve"> </w:t>
      </w:r>
      <w:r w:rsidR="00E54922" w:rsidRPr="00E54922">
        <w:rPr>
          <w:rFonts w:ascii="Arial" w:hAnsi="Arial" w:cs="Arial"/>
          <w:bCs/>
        </w:rPr>
        <w:t>“</w:t>
      </w:r>
      <w:r w:rsidR="00E54922" w:rsidRPr="00E54922">
        <w:rPr>
          <w:rFonts w:ascii="Arial" w:hAnsi="Arial" w:cs="Arial"/>
        </w:rPr>
        <w:t>Envia respos</w:t>
      </w:r>
      <w:r w:rsidR="00E54922">
        <w:rPr>
          <w:rFonts w:ascii="Arial" w:hAnsi="Arial" w:cs="Arial"/>
        </w:rPr>
        <w:t>ta ao Pedido de Informação nº 08</w:t>
      </w:r>
      <w:r w:rsidR="00E54922" w:rsidRPr="00E54922">
        <w:rPr>
          <w:rFonts w:ascii="Arial" w:hAnsi="Arial" w:cs="Arial"/>
        </w:rPr>
        <w:t>/2026</w:t>
      </w:r>
      <w:r w:rsidR="00E54922" w:rsidRPr="00E54922">
        <w:rPr>
          <w:rFonts w:ascii="Arial" w:hAnsi="Arial" w:cs="Arial"/>
          <w:bCs/>
        </w:rPr>
        <w:t>”</w:t>
      </w:r>
      <w:r w:rsidR="00E54922">
        <w:rPr>
          <w:rFonts w:ascii="Arial" w:hAnsi="Arial" w:cs="Arial"/>
          <w:bCs/>
        </w:rPr>
        <w:t>, de autoria do</w:t>
      </w:r>
      <w:r w:rsidR="00E54922">
        <w:rPr>
          <w:rFonts w:ascii="Arial" w:hAnsi="Arial" w:cs="Arial"/>
        </w:rPr>
        <w:t xml:space="preserve"> Poder Executivo;</w:t>
      </w:r>
      <w:r w:rsidR="00E54922" w:rsidRPr="00E54922">
        <w:rPr>
          <w:rFonts w:ascii="Arial" w:hAnsi="Arial" w:cs="Arial"/>
          <w:b/>
        </w:rPr>
        <w:t xml:space="preserve"> </w:t>
      </w:r>
      <w:r w:rsidR="00E54922">
        <w:rPr>
          <w:rFonts w:ascii="Arial" w:hAnsi="Arial" w:cs="Arial"/>
          <w:b/>
        </w:rPr>
        <w:t xml:space="preserve">Ofício Mensagem n° 227/2026, </w:t>
      </w:r>
      <w:r w:rsidR="00E54922">
        <w:rPr>
          <w:rFonts w:ascii="Arial" w:hAnsi="Arial" w:cs="Arial"/>
          <w:bCs/>
        </w:rPr>
        <w:t>o qual</w:t>
      </w:r>
      <w:r w:rsidR="00E54922">
        <w:rPr>
          <w:rFonts w:ascii="Arial" w:hAnsi="Arial" w:cs="Arial"/>
        </w:rPr>
        <w:t xml:space="preserve"> </w:t>
      </w:r>
      <w:r w:rsidR="00E54922" w:rsidRPr="00E54922">
        <w:rPr>
          <w:rFonts w:ascii="Arial" w:hAnsi="Arial" w:cs="Arial"/>
          <w:bCs/>
        </w:rPr>
        <w:t>“</w:t>
      </w:r>
      <w:r w:rsidR="00E54922" w:rsidRPr="00E54922">
        <w:rPr>
          <w:rFonts w:ascii="Arial" w:hAnsi="Arial" w:cs="Arial"/>
        </w:rPr>
        <w:t>Envia respos</w:t>
      </w:r>
      <w:r w:rsidR="00E54922">
        <w:rPr>
          <w:rFonts w:ascii="Arial" w:hAnsi="Arial" w:cs="Arial"/>
        </w:rPr>
        <w:t>ta ao Pedido de Informação nº 09</w:t>
      </w:r>
      <w:r w:rsidR="00E54922" w:rsidRPr="00E54922">
        <w:rPr>
          <w:rFonts w:ascii="Arial" w:hAnsi="Arial" w:cs="Arial"/>
        </w:rPr>
        <w:t>/2026</w:t>
      </w:r>
      <w:r w:rsidR="00E54922" w:rsidRPr="00E54922">
        <w:rPr>
          <w:rFonts w:ascii="Arial" w:hAnsi="Arial" w:cs="Arial"/>
          <w:bCs/>
        </w:rPr>
        <w:t>”</w:t>
      </w:r>
      <w:r w:rsidR="00E54922">
        <w:rPr>
          <w:rFonts w:ascii="Arial" w:hAnsi="Arial" w:cs="Arial"/>
          <w:bCs/>
        </w:rPr>
        <w:t>, de autoria do</w:t>
      </w:r>
      <w:r w:rsidR="00E54922">
        <w:rPr>
          <w:rFonts w:ascii="Arial" w:hAnsi="Arial" w:cs="Arial"/>
        </w:rPr>
        <w:t xml:space="preserve"> Poder Executivo;</w:t>
      </w:r>
      <w:r w:rsidR="00E54922" w:rsidRPr="00E54922">
        <w:rPr>
          <w:rFonts w:ascii="Arial" w:hAnsi="Arial" w:cs="Arial"/>
          <w:b/>
        </w:rPr>
        <w:t xml:space="preserve"> </w:t>
      </w:r>
      <w:r w:rsidR="00E54922">
        <w:rPr>
          <w:rFonts w:ascii="Arial" w:hAnsi="Arial" w:cs="Arial"/>
          <w:b/>
        </w:rPr>
        <w:t xml:space="preserve">Ofício Mensagem n° 228/2026, </w:t>
      </w:r>
      <w:r w:rsidR="00E54922">
        <w:rPr>
          <w:rFonts w:ascii="Arial" w:hAnsi="Arial" w:cs="Arial"/>
          <w:bCs/>
        </w:rPr>
        <w:t>o qual</w:t>
      </w:r>
      <w:r w:rsidR="00E54922">
        <w:rPr>
          <w:rFonts w:ascii="Arial" w:hAnsi="Arial" w:cs="Arial"/>
        </w:rPr>
        <w:t xml:space="preserve"> </w:t>
      </w:r>
      <w:r w:rsidR="00E54922" w:rsidRPr="00E54922">
        <w:rPr>
          <w:rFonts w:ascii="Arial" w:hAnsi="Arial" w:cs="Arial"/>
          <w:bCs/>
        </w:rPr>
        <w:t>“</w:t>
      </w:r>
      <w:r w:rsidR="00E54922" w:rsidRPr="00E54922">
        <w:rPr>
          <w:rFonts w:ascii="Arial" w:hAnsi="Arial" w:cs="Arial"/>
        </w:rPr>
        <w:t>Envia respos</w:t>
      </w:r>
      <w:r w:rsidR="00E54922">
        <w:rPr>
          <w:rFonts w:ascii="Arial" w:hAnsi="Arial" w:cs="Arial"/>
        </w:rPr>
        <w:t>ta ao Pedido de Informação nº 04</w:t>
      </w:r>
      <w:r w:rsidR="00E54922" w:rsidRPr="00E54922">
        <w:rPr>
          <w:rFonts w:ascii="Arial" w:hAnsi="Arial" w:cs="Arial"/>
        </w:rPr>
        <w:t>/2026</w:t>
      </w:r>
      <w:r w:rsidR="00E54922" w:rsidRPr="00E54922">
        <w:rPr>
          <w:rFonts w:ascii="Arial" w:hAnsi="Arial" w:cs="Arial"/>
          <w:bCs/>
        </w:rPr>
        <w:t>”</w:t>
      </w:r>
      <w:r w:rsidR="00E54922">
        <w:rPr>
          <w:rFonts w:ascii="Arial" w:hAnsi="Arial" w:cs="Arial"/>
          <w:bCs/>
        </w:rPr>
        <w:t>, de autoria do</w:t>
      </w:r>
      <w:r w:rsidR="00E54922">
        <w:rPr>
          <w:rFonts w:ascii="Arial" w:hAnsi="Arial" w:cs="Arial"/>
        </w:rPr>
        <w:t xml:space="preserve"> Poder Executivo; </w:t>
      </w:r>
      <w:r w:rsidR="002F55B4">
        <w:rPr>
          <w:rFonts w:ascii="Arial" w:hAnsi="Arial" w:cs="Arial"/>
          <w:b/>
        </w:rPr>
        <w:t>Tribuna Livre</w:t>
      </w:r>
      <w:r w:rsidR="00510338">
        <w:rPr>
          <w:rFonts w:ascii="Arial" w:hAnsi="Arial" w:cs="Arial"/>
          <w:b/>
        </w:rPr>
        <w:t xml:space="preserve">, </w:t>
      </w:r>
      <w:r w:rsidR="00510338">
        <w:rPr>
          <w:rFonts w:ascii="Arial" w:hAnsi="Arial" w:cs="Arial"/>
          <w:bCs/>
        </w:rPr>
        <w:t>o qual</w:t>
      </w:r>
      <w:r w:rsidR="00510338">
        <w:rPr>
          <w:rFonts w:ascii="Arial" w:hAnsi="Arial" w:cs="Arial"/>
        </w:rPr>
        <w:t xml:space="preserve"> </w:t>
      </w:r>
      <w:r w:rsidR="00510338">
        <w:rPr>
          <w:rFonts w:ascii="Arial" w:hAnsi="Arial" w:cs="Arial"/>
          <w:bCs/>
        </w:rPr>
        <w:t>“</w:t>
      </w:r>
      <w:r w:rsidR="00510338">
        <w:rPr>
          <w:rFonts w:ascii="Arial" w:hAnsi="Arial" w:cs="Arial"/>
        </w:rPr>
        <w:t xml:space="preserve">Solicita o uso </w:t>
      </w:r>
      <w:r w:rsidR="00D56D9D">
        <w:rPr>
          <w:rFonts w:ascii="Arial" w:hAnsi="Arial" w:cs="Arial"/>
        </w:rPr>
        <w:t>da Tribuna Livre</w:t>
      </w:r>
      <w:r w:rsidR="00C054A2">
        <w:rPr>
          <w:rFonts w:ascii="Arial" w:hAnsi="Arial" w:cs="Arial"/>
          <w:bCs/>
        </w:rPr>
        <w:t xml:space="preserve">”, de autoria de </w:t>
      </w:r>
      <w:proofErr w:type="spellStart"/>
      <w:r w:rsidR="00C054A2">
        <w:rPr>
          <w:rFonts w:ascii="Arial" w:hAnsi="Arial" w:cs="Arial"/>
          <w:bCs/>
        </w:rPr>
        <w:t>Adroaldo</w:t>
      </w:r>
      <w:proofErr w:type="spellEnd"/>
      <w:r w:rsidR="00C054A2">
        <w:rPr>
          <w:rFonts w:ascii="Arial" w:hAnsi="Arial" w:cs="Arial"/>
          <w:bCs/>
        </w:rPr>
        <w:t xml:space="preserve"> Ramos ONG </w:t>
      </w:r>
      <w:proofErr w:type="spellStart"/>
      <w:r w:rsidR="00C054A2">
        <w:rPr>
          <w:rFonts w:ascii="Arial" w:hAnsi="Arial" w:cs="Arial"/>
          <w:bCs/>
        </w:rPr>
        <w:t>Dionisio</w:t>
      </w:r>
      <w:proofErr w:type="spellEnd"/>
      <w:r w:rsidR="00C054A2">
        <w:rPr>
          <w:rFonts w:ascii="Arial" w:hAnsi="Arial" w:cs="Arial"/>
          <w:bCs/>
        </w:rPr>
        <w:t xml:space="preserve"> Machado</w:t>
      </w:r>
      <w:r w:rsidR="00510338">
        <w:rPr>
          <w:rFonts w:ascii="Arial" w:hAnsi="Arial" w:cs="Arial"/>
        </w:rPr>
        <w:t>;</w:t>
      </w:r>
      <w:r w:rsidR="00510338">
        <w:t xml:space="preserve"> </w:t>
      </w:r>
      <w:r w:rsidR="00E95558">
        <w:rPr>
          <w:rFonts w:ascii="Arial" w:hAnsi="Arial" w:cs="Arial"/>
          <w:b/>
        </w:rPr>
        <w:t>Ofício n° 235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>o qual</w:t>
      </w:r>
      <w:r w:rsidR="00510338">
        <w:rPr>
          <w:rFonts w:ascii="Arial" w:hAnsi="Arial" w:cs="Arial"/>
        </w:rPr>
        <w:t xml:space="preserve"> </w:t>
      </w:r>
      <w:r w:rsidR="00510338">
        <w:rPr>
          <w:rFonts w:ascii="Arial" w:hAnsi="Arial" w:cs="Arial"/>
          <w:bCs/>
        </w:rPr>
        <w:t>“</w:t>
      </w:r>
      <w:r w:rsidR="00E95558" w:rsidRPr="00E95558">
        <w:rPr>
          <w:rFonts w:asciiTheme="majorHAnsi" w:hAnsiTheme="majorHAnsi" w:cstheme="majorHAnsi"/>
        </w:rPr>
        <w:t>Solicitação de utilização do espaço do Plenário da Câmara Municipal de Vereadores no dia 08/07</w:t>
      </w:r>
      <w:r w:rsidR="00510338" w:rsidRPr="00E95558">
        <w:rPr>
          <w:rFonts w:asciiTheme="majorHAnsi" w:hAnsiTheme="majorHAnsi" w:cstheme="majorHAnsi"/>
          <w:bCs/>
        </w:rPr>
        <w:t>”,</w:t>
      </w:r>
      <w:r w:rsidR="00510338">
        <w:rPr>
          <w:rFonts w:ascii="Arial" w:hAnsi="Arial" w:cs="Arial"/>
          <w:bCs/>
        </w:rPr>
        <w:t xml:space="preserve"> de autoria </w:t>
      </w:r>
      <w:proofErr w:type="gramStart"/>
      <w:r w:rsidR="00D56D9D">
        <w:rPr>
          <w:rFonts w:ascii="Arial" w:hAnsi="Arial" w:cs="Arial"/>
          <w:bCs/>
        </w:rPr>
        <w:t>d</w:t>
      </w:r>
      <w:r w:rsidR="00E95558">
        <w:rPr>
          <w:rFonts w:ascii="Arial" w:hAnsi="Arial" w:cs="Arial"/>
          <w:bCs/>
        </w:rPr>
        <w:t>a Chefe</w:t>
      </w:r>
      <w:proofErr w:type="gramEnd"/>
      <w:r w:rsidR="00E95558">
        <w:rPr>
          <w:rFonts w:ascii="Arial" w:hAnsi="Arial" w:cs="Arial"/>
          <w:bCs/>
        </w:rPr>
        <w:t xml:space="preserve"> do Departamento do Meio Ambiente Simone </w:t>
      </w:r>
      <w:proofErr w:type="spellStart"/>
      <w:r w:rsidR="00E95558">
        <w:rPr>
          <w:rFonts w:ascii="Arial" w:hAnsi="Arial" w:cs="Arial"/>
          <w:bCs/>
        </w:rPr>
        <w:t>Zani</w:t>
      </w:r>
      <w:proofErr w:type="spellEnd"/>
      <w:r w:rsidR="00E95558">
        <w:rPr>
          <w:rFonts w:ascii="Arial" w:hAnsi="Arial" w:cs="Arial"/>
          <w:bCs/>
        </w:rPr>
        <w:t xml:space="preserve"> </w:t>
      </w:r>
      <w:proofErr w:type="spellStart"/>
      <w:r w:rsidR="00E95558">
        <w:rPr>
          <w:rFonts w:ascii="Arial" w:hAnsi="Arial" w:cs="Arial"/>
          <w:bCs/>
        </w:rPr>
        <w:t>Beatricci</w:t>
      </w:r>
      <w:proofErr w:type="spellEnd"/>
      <w:r w:rsidR="00510338">
        <w:rPr>
          <w:rFonts w:ascii="Arial" w:hAnsi="Arial" w:cs="Arial"/>
        </w:rPr>
        <w:t xml:space="preserve">; </w:t>
      </w:r>
      <w:r w:rsidR="00E95558">
        <w:rPr>
          <w:rFonts w:ascii="Arial" w:hAnsi="Arial" w:cs="Arial"/>
          <w:b/>
        </w:rPr>
        <w:t>Ofício n° 222</w:t>
      </w:r>
      <w:r w:rsidR="00510338">
        <w:rPr>
          <w:rFonts w:ascii="Arial" w:hAnsi="Arial" w:cs="Arial"/>
          <w:b/>
        </w:rPr>
        <w:t xml:space="preserve">/2026, </w:t>
      </w:r>
      <w:r w:rsidR="00510338">
        <w:rPr>
          <w:rFonts w:ascii="Arial" w:hAnsi="Arial" w:cs="Arial"/>
          <w:bCs/>
        </w:rPr>
        <w:t>o qual</w:t>
      </w:r>
      <w:r w:rsidR="00510338">
        <w:rPr>
          <w:rFonts w:ascii="Arial" w:hAnsi="Arial" w:cs="Arial"/>
        </w:rPr>
        <w:t xml:space="preserve"> </w:t>
      </w:r>
      <w:r w:rsidR="00510338">
        <w:rPr>
          <w:rFonts w:ascii="Arial" w:hAnsi="Arial" w:cs="Arial"/>
          <w:bCs/>
        </w:rPr>
        <w:t>“</w:t>
      </w:r>
      <w:r w:rsidR="00510338">
        <w:rPr>
          <w:rFonts w:ascii="Arial" w:hAnsi="Arial" w:cs="Arial"/>
        </w:rPr>
        <w:t>Pedido de Prorrogação de pra</w:t>
      </w:r>
      <w:r w:rsidR="00D56D9D">
        <w:rPr>
          <w:rFonts w:ascii="Arial" w:hAnsi="Arial" w:cs="Arial"/>
        </w:rPr>
        <w:t xml:space="preserve">zos aos Pedidos de </w:t>
      </w:r>
      <w:r w:rsidR="00E95558">
        <w:rPr>
          <w:rFonts w:ascii="Arial" w:hAnsi="Arial" w:cs="Arial"/>
        </w:rPr>
        <w:t>Informação n°16/2026, n°17</w:t>
      </w:r>
      <w:r w:rsidR="00D56D9D">
        <w:rPr>
          <w:rFonts w:ascii="Arial" w:hAnsi="Arial" w:cs="Arial"/>
        </w:rPr>
        <w:t>/20</w:t>
      </w:r>
      <w:r w:rsidR="00E95558">
        <w:rPr>
          <w:rFonts w:ascii="Arial" w:hAnsi="Arial" w:cs="Arial"/>
        </w:rPr>
        <w:t>26 e n°18/2026</w:t>
      </w:r>
      <w:r w:rsidR="00510338">
        <w:rPr>
          <w:rFonts w:ascii="Arial" w:hAnsi="Arial" w:cs="Arial"/>
          <w:bCs/>
        </w:rPr>
        <w:t>”, de autoria do</w:t>
      </w:r>
      <w:r w:rsidR="00D56D9D">
        <w:rPr>
          <w:rFonts w:ascii="Arial" w:hAnsi="Arial" w:cs="Arial"/>
        </w:rPr>
        <w:t xml:space="preserve"> Poder Executivo</w:t>
      </w:r>
      <w:r w:rsidR="00510338">
        <w:rPr>
          <w:rFonts w:ascii="Arial" w:hAnsi="Arial" w:cs="Arial"/>
          <w:bCs/>
        </w:rPr>
        <w:t xml:space="preserve">. </w:t>
      </w:r>
      <w:r w:rsidR="00510338">
        <w:rPr>
          <w:rFonts w:ascii="Arial" w:hAnsi="Arial" w:cs="Arial"/>
        </w:rPr>
        <w:t xml:space="preserve">Nada mais a constar no Expediente do Dia, de imediato </w:t>
      </w:r>
      <w:proofErr w:type="gramStart"/>
      <w:r w:rsidR="00510338">
        <w:rPr>
          <w:rFonts w:ascii="Arial" w:hAnsi="Arial" w:cs="Arial"/>
        </w:rPr>
        <w:t>o Excelentíssimo</w:t>
      </w:r>
      <w:proofErr w:type="gramEnd"/>
      <w:r w:rsidR="00510338">
        <w:rPr>
          <w:rFonts w:ascii="Arial" w:hAnsi="Arial" w:cs="Arial"/>
        </w:rPr>
        <w:t>, Senhor, Presidente prosseguiu com o protocolo, colocando a palavra à disposição dos Excelentíssimos Edis, concedendo 10 minutos para cada Vereador, conforme a ordem de inscrição para discussão sobre o expediente:</w:t>
      </w:r>
      <w:r w:rsidR="00510338">
        <w:rPr>
          <w:rFonts w:ascii="Arial" w:hAnsi="Arial" w:cs="Arial"/>
          <w:b/>
        </w:rPr>
        <w:t xml:space="preserve"> Vereador</w:t>
      </w:r>
      <w:r w:rsidR="00510338">
        <w:rPr>
          <w:rFonts w:ascii="Arial" w:hAnsi="Arial" w:cs="Arial"/>
          <w:b/>
          <w:bCs/>
          <w:szCs w:val="22"/>
        </w:rPr>
        <w:t xml:space="preserve"> Jonas </w:t>
      </w:r>
      <w:proofErr w:type="spellStart"/>
      <w:r w:rsidR="00510338">
        <w:rPr>
          <w:rFonts w:ascii="Arial" w:hAnsi="Arial" w:cs="Arial"/>
          <w:b/>
          <w:bCs/>
          <w:szCs w:val="22"/>
        </w:rPr>
        <w:t>Gregis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510338">
        <w:rPr>
          <w:rFonts w:ascii="Arial" w:hAnsi="Arial" w:cs="Arial"/>
          <w:b/>
          <w:bCs/>
          <w:szCs w:val="22"/>
        </w:rPr>
        <w:t>Belloli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– MDB, </w:t>
      </w:r>
      <w:r w:rsidR="00510338">
        <w:rPr>
          <w:rFonts w:ascii="Arial" w:hAnsi="Arial" w:cs="Arial"/>
        </w:rPr>
        <w:t>saudou a Mesa Diretora, colegas Vereadores, Assessores. Iniciou seu discurso</w:t>
      </w:r>
      <w:r w:rsidR="008415F2">
        <w:rPr>
          <w:rFonts w:ascii="Arial" w:hAnsi="Arial" w:cs="Arial"/>
        </w:rPr>
        <w:t xml:space="preserve"> </w:t>
      </w:r>
      <w:r w:rsidR="000F1167">
        <w:rPr>
          <w:rFonts w:ascii="Arial" w:hAnsi="Arial" w:cs="Arial"/>
        </w:rPr>
        <w:t xml:space="preserve">destacando e explicando a </w:t>
      </w:r>
      <w:r w:rsidR="000F1167" w:rsidRPr="000F1167">
        <w:rPr>
          <w:rFonts w:ascii="Arial" w:hAnsi="Arial" w:cs="Arial"/>
        </w:rPr>
        <w:t>Indicação de Projeto de Lei n° 007/2026</w:t>
      </w:r>
      <w:r w:rsidR="000F1167">
        <w:rPr>
          <w:rFonts w:ascii="Arial" w:hAnsi="Arial" w:cs="Arial"/>
        </w:rPr>
        <w:t xml:space="preserve"> de sua autoria, prosseguindo explanou também </w:t>
      </w:r>
      <w:r w:rsidR="008415F2">
        <w:rPr>
          <w:rFonts w:ascii="Arial" w:hAnsi="Arial" w:cs="Arial"/>
        </w:rPr>
        <w:t xml:space="preserve">sobre os pedidos de informação dos quais foram solicitados ao Poder Executivo de autoria </w:t>
      </w:r>
      <w:r w:rsidR="000F1167">
        <w:rPr>
          <w:rFonts w:ascii="Arial" w:hAnsi="Arial" w:cs="Arial"/>
        </w:rPr>
        <w:t>da Bancada MDB e Progressistas e finalizou sua fala expressando que o Vereador tem o papel de fiscalizar o Poder Executivo</w:t>
      </w:r>
      <w:r w:rsidR="00DA31E9">
        <w:rPr>
          <w:rFonts w:ascii="Arial" w:hAnsi="Arial" w:cs="Arial"/>
        </w:rPr>
        <w:t xml:space="preserve">. </w:t>
      </w:r>
      <w:r w:rsidR="00510338">
        <w:rPr>
          <w:rFonts w:ascii="Arial" w:hAnsi="Arial" w:cs="Arial"/>
          <w:b/>
        </w:rPr>
        <w:t xml:space="preserve">Ordem do Dia: </w:t>
      </w:r>
      <w:r w:rsidR="0065128E">
        <w:rPr>
          <w:rFonts w:ascii="Arial" w:hAnsi="Arial" w:cs="Arial"/>
          <w:b/>
        </w:rPr>
        <w:t xml:space="preserve">Projeto de Lei n° 043/2026, </w:t>
      </w:r>
      <w:r w:rsidR="0065128E">
        <w:rPr>
          <w:rFonts w:ascii="Arial" w:hAnsi="Arial" w:cs="Arial"/>
          <w:bCs/>
        </w:rPr>
        <w:t>o qual “</w:t>
      </w:r>
      <w:r w:rsidR="0065128E">
        <w:rPr>
          <w:rFonts w:ascii="Arial" w:hAnsi="Arial" w:cs="Arial"/>
        </w:rPr>
        <w:t>A</w:t>
      </w:r>
      <w:r w:rsidR="0065128E" w:rsidRPr="00411D65">
        <w:rPr>
          <w:rFonts w:ascii="Arial" w:hAnsi="Arial" w:cs="Arial"/>
        </w:rPr>
        <w:t xml:space="preserve">utoriza o </w:t>
      </w:r>
      <w:r w:rsidR="0065128E">
        <w:rPr>
          <w:rFonts w:ascii="Arial" w:hAnsi="Arial" w:cs="Arial"/>
        </w:rPr>
        <w:t xml:space="preserve">Poder </w:t>
      </w:r>
      <w:r w:rsidR="0065128E">
        <w:rPr>
          <w:rFonts w:ascii="Arial" w:hAnsi="Arial" w:cs="Arial"/>
        </w:rPr>
        <w:lastRenderedPageBreak/>
        <w:t>E</w:t>
      </w:r>
      <w:r w:rsidR="0065128E" w:rsidRPr="00411D65">
        <w:rPr>
          <w:rFonts w:ascii="Arial" w:hAnsi="Arial" w:cs="Arial"/>
        </w:rPr>
        <w:t xml:space="preserve">xecutivo </w:t>
      </w:r>
      <w:r w:rsidR="0065128E">
        <w:rPr>
          <w:rFonts w:ascii="Arial" w:hAnsi="Arial" w:cs="Arial"/>
        </w:rPr>
        <w:t>M</w:t>
      </w:r>
      <w:r w:rsidR="0065128E" w:rsidRPr="00411D65">
        <w:rPr>
          <w:rFonts w:ascii="Arial" w:hAnsi="Arial" w:cs="Arial"/>
        </w:rPr>
        <w:t xml:space="preserve">unicipal a prorrogar por </w:t>
      </w:r>
      <w:proofErr w:type="gramStart"/>
      <w:r w:rsidR="0065128E" w:rsidRPr="00411D65">
        <w:rPr>
          <w:rFonts w:ascii="Arial" w:hAnsi="Arial" w:cs="Arial"/>
        </w:rPr>
        <w:t>1</w:t>
      </w:r>
      <w:proofErr w:type="gramEnd"/>
      <w:r w:rsidR="0065128E" w:rsidRPr="00411D65">
        <w:rPr>
          <w:rFonts w:ascii="Arial" w:hAnsi="Arial" w:cs="Arial"/>
        </w:rPr>
        <w:t xml:space="preserve"> (um) ano o benefício de aluguel social e dá outras providências</w:t>
      </w:r>
      <w:r w:rsidR="0065128E" w:rsidRPr="00411D65">
        <w:rPr>
          <w:rFonts w:ascii="Arial" w:hAnsi="Arial" w:cs="Arial"/>
          <w:bCs/>
        </w:rPr>
        <w:t xml:space="preserve">”, </w:t>
      </w:r>
      <w:r w:rsidR="0065128E">
        <w:rPr>
          <w:rFonts w:ascii="Arial" w:hAnsi="Arial" w:cs="Arial"/>
          <w:bCs/>
        </w:rPr>
        <w:t>de autoria do</w:t>
      </w:r>
      <w:r w:rsidR="0065128E">
        <w:rPr>
          <w:rFonts w:ascii="Arial" w:hAnsi="Arial" w:cs="Arial"/>
        </w:rPr>
        <w:t xml:space="preserve"> Poder Executivo, </w:t>
      </w:r>
      <w:r w:rsidR="00A23666">
        <w:rPr>
          <w:rFonts w:ascii="Arial" w:hAnsi="Arial" w:cs="Arial"/>
          <w:bCs/>
        </w:rPr>
        <w:t>colocado em discussão e votação, sendo assim aprovada por todos os vereadores presente</w:t>
      </w:r>
      <w:r w:rsidR="00A23666" w:rsidRPr="0065128E">
        <w:rPr>
          <w:rFonts w:ascii="Arial" w:hAnsi="Arial" w:cs="Arial"/>
          <w:bCs/>
        </w:rPr>
        <w:t>s</w:t>
      </w:r>
      <w:r w:rsidR="00A23666" w:rsidRPr="0065128E">
        <w:rPr>
          <w:rFonts w:ascii="Arial" w:hAnsi="Arial" w:cs="Arial"/>
        </w:rPr>
        <w:t>;</w:t>
      </w:r>
      <w:r w:rsidR="00A23666">
        <w:rPr>
          <w:rFonts w:ascii="Arial" w:hAnsi="Arial" w:cs="Arial"/>
        </w:rPr>
        <w:t xml:space="preserve"> </w:t>
      </w:r>
      <w:r w:rsidR="00A23666" w:rsidRPr="00856845">
        <w:rPr>
          <w:rFonts w:ascii="Arial" w:hAnsi="Arial" w:cs="Arial"/>
          <w:b/>
        </w:rPr>
        <w:t>Indicação de Projeto</w:t>
      </w:r>
      <w:r w:rsidR="00A23666">
        <w:rPr>
          <w:rFonts w:ascii="Arial" w:hAnsi="Arial" w:cs="Arial"/>
          <w:b/>
        </w:rPr>
        <w:t xml:space="preserve"> de Lei n° 007/2026, </w:t>
      </w:r>
      <w:r w:rsidR="00A23666">
        <w:rPr>
          <w:rFonts w:ascii="Arial" w:hAnsi="Arial" w:cs="Arial"/>
          <w:bCs/>
        </w:rPr>
        <w:t>o qual “</w:t>
      </w:r>
      <w:r w:rsidR="00A23666" w:rsidRPr="00A23666">
        <w:rPr>
          <w:rFonts w:ascii="Arial" w:hAnsi="Arial" w:cs="Arial"/>
          <w:bCs/>
          <w:szCs w:val="24"/>
        </w:rPr>
        <w:t>Autoriza o poder executivo municipal a incluir atualização no valor do benefício de aluguel social e dá outras providências</w:t>
      </w:r>
      <w:r w:rsidR="00A23666" w:rsidRPr="00A23666">
        <w:rPr>
          <w:rFonts w:ascii="Arial" w:hAnsi="Arial" w:cs="Arial"/>
          <w:bCs/>
        </w:rPr>
        <w:t>”,</w:t>
      </w:r>
      <w:r w:rsidR="00A23666" w:rsidRPr="00411D65">
        <w:rPr>
          <w:rFonts w:ascii="Arial" w:hAnsi="Arial" w:cs="Arial"/>
          <w:bCs/>
        </w:rPr>
        <w:t xml:space="preserve"> </w:t>
      </w:r>
      <w:r w:rsidR="00A23666">
        <w:rPr>
          <w:rFonts w:ascii="Arial" w:hAnsi="Arial" w:cs="Arial"/>
          <w:bCs/>
        </w:rPr>
        <w:t>de autoria do</w:t>
      </w:r>
      <w:r w:rsidR="00A23666">
        <w:rPr>
          <w:rFonts w:ascii="Arial" w:hAnsi="Arial" w:cs="Arial"/>
        </w:rPr>
        <w:t xml:space="preserve"> Vereador Jonas </w:t>
      </w:r>
      <w:proofErr w:type="spellStart"/>
      <w:r w:rsidR="00A23666">
        <w:rPr>
          <w:rFonts w:ascii="Arial" w:hAnsi="Arial" w:cs="Arial"/>
        </w:rPr>
        <w:t>Belolli</w:t>
      </w:r>
      <w:proofErr w:type="spellEnd"/>
      <w:r w:rsidR="00A23666">
        <w:rPr>
          <w:rFonts w:ascii="Arial" w:hAnsi="Arial" w:cs="Arial"/>
        </w:rPr>
        <w:t xml:space="preserve">, </w:t>
      </w:r>
      <w:r w:rsidR="00A23666">
        <w:rPr>
          <w:rFonts w:ascii="Arial" w:hAnsi="Arial" w:cs="Arial"/>
          <w:bCs/>
        </w:rPr>
        <w:t>colocado em discussão e votação, sendo assim aprovada por todos os vereadores presente</w:t>
      </w:r>
      <w:r w:rsidR="00A23666" w:rsidRPr="0065128E">
        <w:rPr>
          <w:rFonts w:ascii="Arial" w:hAnsi="Arial" w:cs="Arial"/>
          <w:bCs/>
        </w:rPr>
        <w:t>s</w:t>
      </w:r>
      <w:r w:rsidR="00510338">
        <w:rPr>
          <w:rFonts w:ascii="Arial" w:hAnsi="Arial" w:cs="Arial"/>
          <w:bCs/>
        </w:rPr>
        <w:t xml:space="preserve">. </w:t>
      </w:r>
      <w:r w:rsidR="00510338">
        <w:rPr>
          <w:rFonts w:ascii="Arial" w:hAnsi="Arial" w:cs="Arial"/>
        </w:rPr>
        <w:t xml:space="preserve">Continuando os trabalhos, </w:t>
      </w:r>
      <w:proofErr w:type="gramStart"/>
      <w:r w:rsidR="00510338">
        <w:rPr>
          <w:rFonts w:ascii="Arial" w:hAnsi="Arial" w:cs="Arial"/>
        </w:rPr>
        <w:t>o Excelentíssimo</w:t>
      </w:r>
      <w:proofErr w:type="gramEnd"/>
      <w:r w:rsidR="00510338">
        <w:rPr>
          <w:rFonts w:ascii="Arial" w:hAnsi="Arial" w:cs="Arial"/>
        </w:rPr>
        <w:t xml:space="preserve"> Senhor Presidente concedeu dez minutos para cada Vereador para se manifestar no período destinado às </w:t>
      </w:r>
      <w:r w:rsidR="00510338">
        <w:rPr>
          <w:rFonts w:ascii="Arial" w:hAnsi="Arial" w:cs="Arial"/>
          <w:b/>
        </w:rPr>
        <w:t xml:space="preserve">Explicações Pessoais: </w:t>
      </w:r>
      <w:r w:rsidR="00510338">
        <w:rPr>
          <w:rFonts w:ascii="Arial" w:hAnsi="Arial" w:cs="Arial"/>
        </w:rPr>
        <w:t xml:space="preserve">Manifestaram-se na Tribuna conforme ordem de inscrição: </w:t>
      </w:r>
      <w:r w:rsidR="00510338">
        <w:rPr>
          <w:rFonts w:ascii="Arial" w:hAnsi="Arial" w:cs="Arial"/>
          <w:b/>
        </w:rPr>
        <w:t xml:space="preserve">Vereador </w:t>
      </w:r>
      <w:r w:rsidR="00510338">
        <w:rPr>
          <w:rFonts w:ascii="Arial" w:hAnsi="Arial" w:cs="Arial"/>
          <w:b/>
          <w:szCs w:val="24"/>
        </w:rPr>
        <w:t xml:space="preserve">Cláudio Luis Sanna – MDB, </w:t>
      </w:r>
      <w:r w:rsidR="00510338">
        <w:rPr>
          <w:rFonts w:ascii="Arial" w:hAnsi="Arial" w:cs="Arial"/>
        </w:rPr>
        <w:t>saudou a Mesa Diretora, colegas Vereadores, Assessores.</w:t>
      </w:r>
      <w:r w:rsidR="00BE7569" w:rsidRPr="00BE7569">
        <w:rPr>
          <w:rFonts w:ascii="Arial" w:hAnsi="Arial" w:cs="Arial"/>
        </w:rPr>
        <w:t xml:space="preserve"> </w:t>
      </w:r>
      <w:r w:rsidR="00BE7569">
        <w:rPr>
          <w:rFonts w:ascii="Arial" w:hAnsi="Arial" w:cs="Arial"/>
        </w:rPr>
        <w:t>Iniciou seu discurso</w:t>
      </w:r>
      <w:r w:rsidR="00510338">
        <w:rPr>
          <w:rFonts w:ascii="Arial" w:hAnsi="Arial" w:cs="Arial"/>
        </w:rPr>
        <w:t xml:space="preserve"> </w:t>
      </w:r>
      <w:r w:rsidR="00387B42">
        <w:rPr>
          <w:rFonts w:ascii="Arial" w:hAnsi="Arial" w:cs="Arial"/>
        </w:rPr>
        <w:t xml:space="preserve">fazendo um Pedido de Providencia para que seja construído um bueiro próximo </w:t>
      </w:r>
      <w:proofErr w:type="gramStart"/>
      <w:r w:rsidR="00387B42">
        <w:rPr>
          <w:rFonts w:ascii="Arial" w:hAnsi="Arial" w:cs="Arial"/>
        </w:rPr>
        <w:t>a</w:t>
      </w:r>
      <w:proofErr w:type="gramEnd"/>
      <w:r w:rsidR="00387B42">
        <w:rPr>
          <w:rFonts w:ascii="Arial" w:hAnsi="Arial" w:cs="Arial"/>
        </w:rPr>
        <w:t xml:space="preserve"> casa do falecido Senhor Alvo Rabelo no Rio do Meio e outro pedido de duplicação de ponte próximo a casa do Senhor Neco Correia na Grota e assim findou-se sua fala. </w:t>
      </w:r>
      <w:r w:rsidR="00510338">
        <w:rPr>
          <w:rFonts w:ascii="Arial" w:hAnsi="Arial" w:cs="Arial"/>
          <w:b/>
        </w:rPr>
        <w:t xml:space="preserve">Vereador </w:t>
      </w:r>
      <w:r w:rsidR="00387B42" w:rsidRPr="001E5CBD">
        <w:rPr>
          <w:rFonts w:ascii="Arial" w:hAnsi="Arial" w:cs="Arial"/>
          <w:b/>
        </w:rPr>
        <w:t xml:space="preserve">Sidnei Coelho da Silva </w:t>
      </w:r>
      <w:r w:rsidR="00510338">
        <w:rPr>
          <w:rFonts w:ascii="Arial" w:hAnsi="Arial" w:cs="Arial"/>
          <w:b/>
        </w:rPr>
        <w:t>- PSD</w:t>
      </w:r>
      <w:proofErr w:type="gramStart"/>
      <w:r w:rsidR="00510338">
        <w:rPr>
          <w:rFonts w:ascii="Arial" w:hAnsi="Arial" w:cs="Arial"/>
          <w:b/>
        </w:rPr>
        <w:t xml:space="preserve">, </w:t>
      </w:r>
      <w:r w:rsidR="00510338">
        <w:rPr>
          <w:rFonts w:ascii="Arial" w:hAnsi="Arial" w:cs="Arial"/>
        </w:rPr>
        <w:t>saudou</w:t>
      </w:r>
      <w:proofErr w:type="gramEnd"/>
      <w:r w:rsidR="00510338">
        <w:rPr>
          <w:rFonts w:ascii="Arial" w:hAnsi="Arial" w:cs="Arial"/>
        </w:rPr>
        <w:t xml:space="preserve"> a Mesa Diretora, colegas Vereadores, Assessores. </w:t>
      </w:r>
      <w:r w:rsidR="00865BAE">
        <w:rPr>
          <w:rFonts w:ascii="Arial" w:hAnsi="Arial" w:cs="Arial"/>
        </w:rPr>
        <w:t xml:space="preserve">Iniciou seu discurso </w:t>
      </w:r>
      <w:r w:rsidR="001E5CBD">
        <w:rPr>
          <w:rFonts w:ascii="Arial" w:hAnsi="Arial" w:cs="Arial"/>
        </w:rPr>
        <w:t xml:space="preserve">parabenizando a fala do Secretário de Obras Anselmo que fez uso da Tribuna Livre, continuando </w:t>
      </w:r>
      <w:r w:rsidR="003A62BE">
        <w:rPr>
          <w:rFonts w:ascii="Arial" w:hAnsi="Arial" w:cs="Arial"/>
        </w:rPr>
        <w:t xml:space="preserve">pediu para o Secretario de Obras </w:t>
      </w:r>
      <w:proofErr w:type="gramStart"/>
      <w:r w:rsidR="003A62BE">
        <w:rPr>
          <w:rFonts w:ascii="Arial" w:hAnsi="Arial" w:cs="Arial"/>
        </w:rPr>
        <w:t>dar</w:t>
      </w:r>
      <w:proofErr w:type="gramEnd"/>
      <w:r w:rsidR="003A62BE">
        <w:rPr>
          <w:rFonts w:ascii="Arial" w:hAnsi="Arial" w:cs="Arial"/>
        </w:rPr>
        <w:t xml:space="preserve"> uma atenção no calçamento próximo ao Central, prosseguindo ressaltou que esteve em conversa com o Secretário de Assistência Social referente ao ônibus para referida pasta, dando continuidade ressaltou e explicou o Projeto de Lei n°043/2026 do qual passou por aprovação e assim findou-se sua fala. </w:t>
      </w:r>
      <w:r w:rsidR="00510338">
        <w:rPr>
          <w:rFonts w:ascii="Arial" w:hAnsi="Arial" w:cs="Arial"/>
          <w:b/>
        </w:rPr>
        <w:t>Vereador</w:t>
      </w:r>
      <w:r w:rsidR="00510338">
        <w:rPr>
          <w:rFonts w:ascii="Arial" w:hAnsi="Arial" w:cs="Arial"/>
          <w:b/>
          <w:bCs/>
          <w:szCs w:val="22"/>
        </w:rPr>
        <w:t xml:space="preserve"> Jonas </w:t>
      </w:r>
      <w:proofErr w:type="spellStart"/>
      <w:r w:rsidR="00510338">
        <w:rPr>
          <w:rFonts w:ascii="Arial" w:hAnsi="Arial" w:cs="Arial"/>
          <w:b/>
          <w:bCs/>
          <w:szCs w:val="22"/>
        </w:rPr>
        <w:t>Gregis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510338">
        <w:rPr>
          <w:rFonts w:ascii="Arial" w:hAnsi="Arial" w:cs="Arial"/>
          <w:b/>
          <w:bCs/>
          <w:szCs w:val="22"/>
        </w:rPr>
        <w:t>Belloli</w:t>
      </w:r>
      <w:proofErr w:type="spellEnd"/>
      <w:r w:rsidR="00510338">
        <w:rPr>
          <w:rFonts w:ascii="Arial" w:hAnsi="Arial" w:cs="Arial"/>
          <w:b/>
          <w:bCs/>
          <w:szCs w:val="22"/>
        </w:rPr>
        <w:t xml:space="preserve"> – MDB</w:t>
      </w:r>
      <w:proofErr w:type="gramStart"/>
      <w:r w:rsidR="00510338">
        <w:rPr>
          <w:rFonts w:ascii="Arial" w:hAnsi="Arial" w:cs="Arial"/>
          <w:b/>
          <w:bCs/>
          <w:szCs w:val="22"/>
        </w:rPr>
        <w:t xml:space="preserve">, </w:t>
      </w:r>
      <w:r w:rsidR="00510338">
        <w:rPr>
          <w:rFonts w:ascii="Arial" w:hAnsi="Arial" w:cs="Arial"/>
        </w:rPr>
        <w:t>saudou</w:t>
      </w:r>
      <w:proofErr w:type="gramEnd"/>
      <w:r w:rsidR="00510338">
        <w:rPr>
          <w:rFonts w:ascii="Arial" w:hAnsi="Arial" w:cs="Arial"/>
        </w:rPr>
        <w:t xml:space="preserve"> a Mesa Diretora, colegas Vereadores, Assessores. Iniciou seu discurso</w:t>
      </w:r>
      <w:r w:rsidR="00033567">
        <w:rPr>
          <w:rFonts w:ascii="Arial" w:hAnsi="Arial" w:cs="Arial"/>
        </w:rPr>
        <w:t xml:space="preserve"> </w:t>
      </w:r>
      <w:r w:rsidR="00B8571E">
        <w:rPr>
          <w:rFonts w:ascii="Arial" w:hAnsi="Arial" w:cs="Arial"/>
        </w:rPr>
        <w:t xml:space="preserve">parabenizando a fala do Secretário de Obras Anselmo que fez uso da Tribuna Livre, </w:t>
      </w:r>
      <w:r w:rsidR="00630B2D">
        <w:rPr>
          <w:rFonts w:ascii="Arial" w:hAnsi="Arial" w:cs="Arial"/>
        </w:rPr>
        <w:t xml:space="preserve">pediu para o Secretário dar uma atenção ao desvio molhado, pois encontrasse com muito banhado, prosseguindo parabenizou o DTG Amigos da Querência que conquistou o Segundo lugar em um Rodeio, dando continuidade ressaltou aos moradores que estavam aguardando a reunião demostrando apoio e destacando que o papel do Vereador é estar perto da população que os Vereadores </w:t>
      </w:r>
      <w:r w:rsidR="00EB3574">
        <w:rPr>
          <w:rFonts w:ascii="Arial" w:hAnsi="Arial" w:cs="Arial"/>
        </w:rPr>
        <w:t>encontram-se</w:t>
      </w:r>
      <w:r w:rsidR="00630B2D">
        <w:rPr>
          <w:rFonts w:ascii="Arial" w:hAnsi="Arial" w:cs="Arial"/>
        </w:rPr>
        <w:t xml:space="preserve"> engajados em prol dessa demanda e assim findou-se sua fala. </w:t>
      </w:r>
      <w:r w:rsidR="00510338">
        <w:rPr>
          <w:rFonts w:ascii="Arial" w:hAnsi="Arial" w:cs="Arial"/>
          <w:b/>
        </w:rPr>
        <w:t xml:space="preserve">Vereador Eloi Adão Edinger Dalathea – </w:t>
      </w:r>
      <w:r w:rsidR="00510338">
        <w:rPr>
          <w:rFonts w:ascii="Arial" w:hAnsi="Arial" w:cs="Arial"/>
          <w:b/>
          <w:szCs w:val="24"/>
        </w:rPr>
        <w:t xml:space="preserve">Republicanos, </w:t>
      </w:r>
      <w:r w:rsidR="00510338">
        <w:rPr>
          <w:rFonts w:ascii="Arial" w:hAnsi="Arial" w:cs="Arial"/>
        </w:rPr>
        <w:t xml:space="preserve">saudou a Mesa Diretora, colegas Vereadores, Assessores. Iniciou seu discurso </w:t>
      </w:r>
      <w:r w:rsidR="00767B14">
        <w:rPr>
          <w:rFonts w:ascii="Arial" w:hAnsi="Arial" w:cs="Arial"/>
        </w:rPr>
        <w:t xml:space="preserve">parabenizando </w:t>
      </w:r>
      <w:r w:rsidR="00C5755D">
        <w:rPr>
          <w:rFonts w:ascii="Arial" w:hAnsi="Arial" w:cs="Arial"/>
        </w:rPr>
        <w:t xml:space="preserve">a fala do Secretário de Obras Anselmo que fez uso da Tribuna Livre e deixou um pedido ao Secretário de Obras para que de manutenção a estrada da Novidade e pediu para colocar as lâmpadas nos postes na Rua da Padaria, mencionou </w:t>
      </w:r>
      <w:r w:rsidR="00C5755D">
        <w:rPr>
          <w:rFonts w:ascii="Arial" w:hAnsi="Arial" w:cs="Arial"/>
        </w:rPr>
        <w:lastRenderedPageBreak/>
        <w:t xml:space="preserve">também a destinação de sua emenda impositiva para o toldo na escola da Vila Nova assim finalizando sua fala. </w:t>
      </w:r>
      <w:r w:rsidR="00510338">
        <w:rPr>
          <w:rFonts w:ascii="Arial" w:hAnsi="Arial" w:cs="Arial"/>
          <w:b/>
        </w:rPr>
        <w:t>Vereador</w:t>
      </w:r>
      <w:r w:rsidR="00510338">
        <w:rPr>
          <w:rFonts w:ascii="Arial" w:hAnsi="Arial" w:cs="Arial"/>
        </w:rPr>
        <w:t xml:space="preserve"> </w:t>
      </w:r>
      <w:r w:rsidR="00510338">
        <w:rPr>
          <w:rFonts w:ascii="Arial" w:hAnsi="Arial" w:cs="Arial"/>
          <w:b/>
        </w:rPr>
        <w:t>Emerson Roberval da Silva Freitas - PSDB</w:t>
      </w:r>
      <w:proofErr w:type="gramStart"/>
      <w:r w:rsidR="00510338">
        <w:rPr>
          <w:rFonts w:ascii="Arial" w:hAnsi="Arial" w:cs="Arial"/>
        </w:rPr>
        <w:t>, saudou</w:t>
      </w:r>
      <w:proofErr w:type="gramEnd"/>
      <w:r w:rsidR="00510338">
        <w:rPr>
          <w:rFonts w:ascii="Arial" w:hAnsi="Arial" w:cs="Arial"/>
        </w:rPr>
        <w:t xml:space="preserve"> a Mesa Diretora, colegas Vereadores, Assessores. Iniciou seu discurso</w:t>
      </w:r>
      <w:r w:rsidR="00044348">
        <w:rPr>
          <w:rFonts w:ascii="Arial" w:hAnsi="Arial" w:cs="Arial"/>
        </w:rPr>
        <w:t xml:space="preserve"> </w:t>
      </w:r>
      <w:r w:rsidR="001A2D1D">
        <w:rPr>
          <w:rFonts w:ascii="Arial" w:hAnsi="Arial" w:cs="Arial"/>
        </w:rPr>
        <w:t>mencionando que no sábado teve o jantar</w:t>
      </w:r>
      <w:r w:rsidR="000046A2">
        <w:rPr>
          <w:rFonts w:ascii="Arial" w:hAnsi="Arial" w:cs="Arial"/>
        </w:rPr>
        <w:t xml:space="preserve"> da finalização da safra de frutas para produção de sorvete e açaí</w:t>
      </w:r>
      <w:r w:rsidR="001A2D1D">
        <w:rPr>
          <w:rFonts w:ascii="Arial" w:hAnsi="Arial" w:cs="Arial"/>
        </w:rPr>
        <w:t xml:space="preserve"> da </w:t>
      </w:r>
      <w:proofErr w:type="spellStart"/>
      <w:r w:rsidR="001A2D1D">
        <w:rPr>
          <w:rFonts w:ascii="Arial" w:hAnsi="Arial" w:cs="Arial"/>
        </w:rPr>
        <w:t>Cremollato</w:t>
      </w:r>
      <w:proofErr w:type="spellEnd"/>
      <w:r w:rsidR="001A2D1D">
        <w:rPr>
          <w:rFonts w:ascii="Arial" w:hAnsi="Arial" w:cs="Arial"/>
        </w:rPr>
        <w:t xml:space="preserve"> e finalizou sua fala. </w:t>
      </w:r>
      <w:r w:rsidR="00510338">
        <w:rPr>
          <w:rFonts w:ascii="Arial" w:hAnsi="Arial" w:cs="Arial"/>
          <w:b/>
        </w:rPr>
        <w:t xml:space="preserve">Vereador Marco Vinicius de Fraga Teixeira-PSDB, </w:t>
      </w:r>
      <w:r w:rsidR="00510338">
        <w:rPr>
          <w:rFonts w:ascii="Arial" w:hAnsi="Arial" w:cs="Arial"/>
        </w:rPr>
        <w:t xml:space="preserve">saudou a Mesa Diretora, colegas Vereadores, Assessores. Iniciou seu discurso </w:t>
      </w:r>
      <w:r w:rsidR="000046A2">
        <w:rPr>
          <w:rFonts w:ascii="Arial" w:hAnsi="Arial" w:cs="Arial"/>
        </w:rPr>
        <w:t xml:space="preserve">mencionando o Pedido de Informação 32/2026, destacando que o vice-prefeito encontra-se em seu cargo muito atuante, prosseguindo parabenizou o Secretário de Obras pela fala na Tribuna Livre, continuando destacou e detalhou fatos importantes como o da apicultura e o jantar da finalização da safra </w:t>
      </w:r>
      <w:r w:rsidR="000046A2">
        <w:rPr>
          <w:rFonts w:ascii="Arial" w:hAnsi="Arial" w:cs="Arial"/>
        </w:rPr>
        <w:t xml:space="preserve">de frutas para produção de sorvete e açaí da </w:t>
      </w:r>
      <w:proofErr w:type="spellStart"/>
      <w:r w:rsidR="000046A2">
        <w:rPr>
          <w:rFonts w:ascii="Arial" w:hAnsi="Arial" w:cs="Arial"/>
        </w:rPr>
        <w:t>Cremollato</w:t>
      </w:r>
      <w:proofErr w:type="spellEnd"/>
      <w:r w:rsidR="000046A2">
        <w:rPr>
          <w:rFonts w:ascii="Arial" w:hAnsi="Arial" w:cs="Arial"/>
        </w:rPr>
        <w:t xml:space="preserve"> que ocorreu durante a semana que passou, prosseguindo destacou e explanou sobre o Projeto de Lei n° 043/2026 do qual passou por aprovaç</w:t>
      </w:r>
      <w:r w:rsidR="00696F72">
        <w:rPr>
          <w:rFonts w:ascii="Arial" w:hAnsi="Arial" w:cs="Arial"/>
        </w:rPr>
        <w:t xml:space="preserve">ão </w:t>
      </w:r>
      <w:r w:rsidR="002A497A">
        <w:rPr>
          <w:rFonts w:ascii="Arial" w:hAnsi="Arial" w:cs="Arial"/>
        </w:rPr>
        <w:t xml:space="preserve">destacando que tanto o Poder Executivo quanto e Poder Legislativo encontram-se engajados </w:t>
      </w:r>
      <w:r w:rsidR="00BE567B">
        <w:rPr>
          <w:rFonts w:ascii="Arial" w:hAnsi="Arial" w:cs="Arial"/>
        </w:rPr>
        <w:t xml:space="preserve">em prol a entrega das casas </w:t>
      </w:r>
      <w:r w:rsidR="002A497A">
        <w:rPr>
          <w:rFonts w:ascii="Arial" w:hAnsi="Arial" w:cs="Arial"/>
        </w:rPr>
        <w:t xml:space="preserve">e assim findou-se sua fala. </w:t>
      </w:r>
      <w:r w:rsidR="00510338">
        <w:rPr>
          <w:rFonts w:ascii="Arial" w:hAnsi="Arial" w:cs="Arial"/>
          <w:b/>
        </w:rPr>
        <w:t xml:space="preserve">Comunicação dos Líderes de Bancada: </w:t>
      </w:r>
      <w:r w:rsidR="002A497A">
        <w:rPr>
          <w:rFonts w:ascii="Arial" w:hAnsi="Arial" w:cs="Arial"/>
          <w:b/>
        </w:rPr>
        <w:t xml:space="preserve">Vereador </w:t>
      </w:r>
      <w:r w:rsidR="002A497A" w:rsidRPr="001E5CBD">
        <w:rPr>
          <w:rFonts w:ascii="Arial" w:hAnsi="Arial" w:cs="Arial"/>
          <w:b/>
        </w:rPr>
        <w:t xml:space="preserve">Sidnei Coelho da Silva </w:t>
      </w:r>
      <w:r w:rsidR="002A497A">
        <w:rPr>
          <w:rFonts w:ascii="Arial" w:hAnsi="Arial" w:cs="Arial"/>
          <w:b/>
        </w:rPr>
        <w:t>- PSD</w:t>
      </w:r>
      <w:proofErr w:type="gramStart"/>
      <w:r w:rsidR="002A497A">
        <w:rPr>
          <w:rFonts w:ascii="Arial" w:hAnsi="Arial" w:cs="Arial"/>
          <w:b/>
        </w:rPr>
        <w:t xml:space="preserve">, </w:t>
      </w:r>
      <w:r w:rsidR="002A497A">
        <w:rPr>
          <w:rFonts w:ascii="Arial" w:hAnsi="Arial" w:cs="Arial"/>
        </w:rPr>
        <w:t>saudou</w:t>
      </w:r>
      <w:proofErr w:type="gramEnd"/>
      <w:r w:rsidR="002A497A">
        <w:rPr>
          <w:rFonts w:ascii="Arial" w:hAnsi="Arial" w:cs="Arial"/>
        </w:rPr>
        <w:t xml:space="preserve"> a Mesa Diretora, colegas Vereadores, Assessores. Iniciou seu discurso</w:t>
      </w:r>
      <w:r w:rsidR="00BE567B">
        <w:rPr>
          <w:rFonts w:ascii="Arial" w:hAnsi="Arial" w:cs="Arial"/>
        </w:rPr>
        <w:t xml:space="preserve"> destacando que na ultima quarta feira ocorreu à sexta conferência de saúde destacando pontos importantes da conferência da qual o mesmo se fez presente</w:t>
      </w:r>
      <w:r w:rsidR="00D47116">
        <w:rPr>
          <w:rFonts w:ascii="Arial" w:hAnsi="Arial" w:cs="Arial"/>
        </w:rPr>
        <w:t xml:space="preserve">, agradeceu </w:t>
      </w:r>
      <w:r w:rsidR="00BE567B">
        <w:rPr>
          <w:rFonts w:ascii="Arial" w:hAnsi="Arial" w:cs="Arial"/>
        </w:rPr>
        <w:t>o Vereador Evandro e o Paulo Barreto que se fez presente na sessão</w:t>
      </w:r>
      <w:r w:rsidR="00D47116">
        <w:rPr>
          <w:rFonts w:ascii="Arial" w:hAnsi="Arial" w:cs="Arial"/>
        </w:rPr>
        <w:t xml:space="preserve"> e finalizou destacando as demandas dos poços artesianos e as emendas do Deputado Elton Weber</w:t>
      </w:r>
      <w:r w:rsidR="0029187D">
        <w:rPr>
          <w:rFonts w:ascii="Arial" w:hAnsi="Arial" w:cs="Arial"/>
        </w:rPr>
        <w:t xml:space="preserve">. </w:t>
      </w:r>
      <w:r w:rsidR="00510338">
        <w:rPr>
          <w:rFonts w:ascii="Arial" w:hAnsi="Arial" w:cs="Arial"/>
          <w:b/>
        </w:rPr>
        <w:t>Comunicação do Presidente</w:t>
      </w:r>
      <w:r w:rsidR="00510338">
        <w:rPr>
          <w:rFonts w:ascii="Arial" w:hAnsi="Arial" w:cs="Arial"/>
        </w:rPr>
        <w:t>:</w:t>
      </w:r>
      <w:r w:rsidR="0015550B">
        <w:rPr>
          <w:rFonts w:ascii="Arial" w:hAnsi="Arial" w:cs="Arial"/>
        </w:rPr>
        <w:t xml:space="preserve"> </w:t>
      </w:r>
      <w:r w:rsidR="00E47928">
        <w:rPr>
          <w:rFonts w:ascii="Arial" w:hAnsi="Arial" w:cs="Arial"/>
        </w:rPr>
        <w:t>Desejou felicitações pela passagem do aniversário do Vereador Claiton e destacou para o plenário e quem interessa que permanece para a Reunião destinada as casas</w:t>
      </w:r>
      <w:bookmarkStart w:id="1" w:name="_GoBack"/>
      <w:bookmarkEnd w:id="1"/>
      <w:r w:rsidR="00AF25FA">
        <w:rPr>
          <w:rFonts w:ascii="Arial" w:hAnsi="Arial" w:cs="Arial"/>
          <w:szCs w:val="24"/>
          <w:lang w:eastAsia="pt-BR"/>
        </w:rPr>
        <w:t xml:space="preserve">. </w:t>
      </w:r>
      <w:r w:rsidR="00510338">
        <w:rPr>
          <w:rFonts w:ascii="Arial" w:hAnsi="Arial" w:cs="Arial"/>
        </w:rPr>
        <w:t>Em seguida o Senhor Presidente</w:t>
      </w:r>
      <w:r w:rsidR="0044430E">
        <w:rPr>
          <w:rFonts w:ascii="Arial" w:hAnsi="Arial" w:cs="Arial"/>
        </w:rPr>
        <w:t xml:space="preserve"> deu por encerrada a Vigésima</w:t>
      </w:r>
      <w:r w:rsidR="00415D4C">
        <w:rPr>
          <w:rFonts w:ascii="Arial" w:hAnsi="Arial" w:cs="Arial"/>
        </w:rPr>
        <w:t xml:space="preserve"> Primeira</w:t>
      </w:r>
      <w:r w:rsidR="00510338">
        <w:rPr>
          <w:rFonts w:ascii="Arial" w:hAnsi="Arial" w:cs="Arial"/>
        </w:rPr>
        <w:t xml:space="preserve"> Reunião Ordinária do ano de 2026. Nada mais a constar, eu 1º Secretário, encerro a presente Ata.</w:t>
      </w:r>
    </w:p>
    <w:p w14:paraId="5610F8B6" w14:textId="77777777" w:rsidR="00A14DA9" w:rsidRDefault="00A14DA9">
      <w:pPr>
        <w:pStyle w:val="Default"/>
        <w:jc w:val="both"/>
        <w:rPr>
          <w:rFonts w:ascii="Arial" w:hAnsi="Arial" w:cs="Arial"/>
          <w:b/>
        </w:rPr>
      </w:pPr>
    </w:p>
    <w:tbl>
      <w:tblPr>
        <w:tblW w:w="0" w:type="auto"/>
        <w:tblInd w:w="-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"/>
        <w:gridCol w:w="4660"/>
        <w:gridCol w:w="4728"/>
        <w:gridCol w:w="306"/>
      </w:tblGrid>
      <w:tr w:rsidR="00A14DA9" w14:paraId="1402530D" w14:textId="77777777">
        <w:trPr>
          <w:gridBefore w:val="1"/>
          <w:wBefore w:w="70" w:type="dxa"/>
        </w:trPr>
        <w:tc>
          <w:tcPr>
            <w:tcW w:w="9694" w:type="dxa"/>
            <w:gridSpan w:val="3"/>
          </w:tcPr>
          <w:p w14:paraId="64225421" w14:textId="167302CE" w:rsidR="00A14DA9" w:rsidRDefault="00510338">
            <w:r>
              <w:br/>
            </w:r>
            <w:r>
              <w:br/>
            </w:r>
          </w:p>
        </w:tc>
      </w:tr>
      <w:tr w:rsidR="00A14DA9" w14:paraId="1FFBD86D" w14:textId="7777777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6" w:type="dxa"/>
          <w:trHeight w:val="384"/>
          <w:jc w:val="center"/>
        </w:trPr>
        <w:tc>
          <w:tcPr>
            <w:tcW w:w="4730" w:type="dxa"/>
            <w:gridSpan w:val="2"/>
          </w:tcPr>
          <w:p w14:paraId="3838E421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94879F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3E375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9F3B8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5567A91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Claiton Barbosa </w:t>
            </w:r>
          </w:p>
          <w:p w14:paraId="04CFC47C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Progressistas</w:t>
            </w:r>
          </w:p>
        </w:tc>
        <w:tc>
          <w:tcPr>
            <w:tcW w:w="4728" w:type="dxa"/>
          </w:tcPr>
          <w:p w14:paraId="31B181B2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C9496F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12CA8B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F0F836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486F058F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Cláudio Luis Sanna </w:t>
            </w:r>
          </w:p>
          <w:p w14:paraId="663525E6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MDB</w:t>
            </w:r>
          </w:p>
        </w:tc>
      </w:tr>
      <w:tr w:rsidR="00A14DA9" w14:paraId="64DA0B2F" w14:textId="7777777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6" w:type="dxa"/>
          <w:trHeight w:val="78"/>
          <w:jc w:val="center"/>
        </w:trPr>
        <w:tc>
          <w:tcPr>
            <w:tcW w:w="4730" w:type="dxa"/>
            <w:gridSpan w:val="2"/>
          </w:tcPr>
          <w:p w14:paraId="1BAA8858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</w:tcPr>
          <w:p w14:paraId="783D5B07" w14:textId="335A74C5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EBFCCB" w14:textId="77777777" w:rsidR="00A14DA9" w:rsidRDefault="00A14DA9">
      <w:pPr>
        <w:rPr>
          <w:vanish/>
        </w:rPr>
      </w:pPr>
    </w:p>
    <w:tbl>
      <w:tblPr>
        <w:tblpPr w:rightFromText="141" w:vertAnchor="text" w:horzAnchor="margin" w:tblpY="197"/>
        <w:tblW w:w="96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721"/>
      </w:tblGrid>
      <w:tr w:rsidR="00A14DA9" w14:paraId="294251DB" w14:textId="77777777">
        <w:trPr>
          <w:trHeight w:val="422"/>
        </w:trPr>
        <w:tc>
          <w:tcPr>
            <w:tcW w:w="4978" w:type="dxa"/>
          </w:tcPr>
          <w:p w14:paraId="474DAEBE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35954E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AD827D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4F73D53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Eduardo Nogy da Silva </w:t>
            </w:r>
          </w:p>
          <w:p w14:paraId="29C89194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MDB</w:t>
            </w:r>
          </w:p>
        </w:tc>
        <w:tc>
          <w:tcPr>
            <w:tcW w:w="4721" w:type="dxa"/>
          </w:tcPr>
          <w:p w14:paraId="0E859D61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F35813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868F78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353ABBC5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Eloi Adão Edinger Dalathea Republicanos</w:t>
            </w:r>
          </w:p>
        </w:tc>
      </w:tr>
    </w:tbl>
    <w:p w14:paraId="704AF780" w14:textId="77777777" w:rsidR="00A14DA9" w:rsidRDefault="00A14DA9"/>
    <w:tbl>
      <w:tblPr>
        <w:tblpPr w:rightFromText="141" w:vertAnchor="page" w:horzAnchor="margin" w:tblpY="2311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7"/>
        <w:gridCol w:w="4787"/>
      </w:tblGrid>
      <w:tr w:rsidR="00A14DA9" w14:paraId="6BBC8BED" w14:textId="77777777">
        <w:trPr>
          <w:trHeight w:val="463"/>
        </w:trPr>
        <w:tc>
          <w:tcPr>
            <w:tcW w:w="5155" w:type="dxa"/>
          </w:tcPr>
          <w:p w14:paraId="0705EB81" w14:textId="77777777" w:rsidR="00A14DA9" w:rsidRDefault="00A14DA9">
            <w:pPr>
              <w:pStyle w:val="Recuodecorpodetexto"/>
              <w:snapToGrid w:val="0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09286D0A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BBC72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9BCC70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3B59A6D5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44232A86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3C0BFBF" w14:textId="77777777" w:rsidR="009E498B" w:rsidRDefault="009E498B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39298709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64A95ADF" w14:textId="7ED47F6D" w:rsidR="00A14DA9" w:rsidRDefault="00510338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6BDB93E9" w14:textId="19AF00CF" w:rsidR="009E498B" w:rsidRDefault="009E498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Emerson Roberval</w:t>
            </w:r>
            <w:r w:rsidR="006C09EC">
              <w:rPr>
                <w:rFonts w:ascii="Arial" w:hAnsi="Arial" w:cs="Arial"/>
                <w:szCs w:val="24"/>
              </w:rPr>
              <w:t xml:space="preserve"> da Silva Freitas</w:t>
            </w:r>
          </w:p>
          <w:p w14:paraId="0BF4C086" w14:textId="255AE5DB" w:rsidR="009E498B" w:rsidRDefault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PSDB</w:t>
            </w:r>
          </w:p>
          <w:p w14:paraId="501007C9" w14:textId="616E9597" w:rsidR="00A14DA9" w:rsidRDefault="00A14DA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12077DA5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6BCB54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42BAE" w14:textId="77777777" w:rsidR="00A14DA9" w:rsidRDefault="00A14DA9">
            <w:pPr>
              <w:pStyle w:val="Recuodecorpodetexto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1FCFE14C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A75A3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C7B2E3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D4C3AC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502F0E" w14:textId="77777777" w:rsidR="006C09EC" w:rsidRDefault="006C09EC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ECAE10" w14:textId="63636CC2" w:rsidR="00A14DA9" w:rsidRDefault="00510338" w:rsidP="006C09EC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22E70890" w14:textId="53FB973A" w:rsidR="009E498B" w:rsidRDefault="006C09EC" w:rsidP="006C09EC">
            <w:pPr>
              <w:spacing w:line="360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          Jonas Gregis Belloli</w:t>
            </w:r>
          </w:p>
          <w:p w14:paraId="7FC08FAB" w14:textId="49BC2193" w:rsidR="009E498B" w:rsidRDefault="006C09EC" w:rsidP="006C09EC">
            <w:pPr>
              <w:spacing w:line="360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                     MDB</w:t>
            </w:r>
          </w:p>
          <w:p w14:paraId="5D11E3FC" w14:textId="77777777" w:rsidR="009E498B" w:rsidRDefault="009E498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4F045D2" w14:textId="77777777" w:rsidR="009E498B" w:rsidRDefault="009E498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81212A8" w14:textId="77777777" w:rsidR="009E498B" w:rsidRDefault="009E498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18CA5AB" w14:textId="77777777" w:rsidR="00A14DA9" w:rsidRDefault="00A14DA9" w:rsidP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14DA9" w14:paraId="58EA084F" w14:textId="77777777">
        <w:trPr>
          <w:trHeight w:val="463"/>
        </w:trPr>
        <w:tc>
          <w:tcPr>
            <w:tcW w:w="5155" w:type="dxa"/>
          </w:tcPr>
          <w:p w14:paraId="3B50F823" w14:textId="77777777" w:rsidR="00A14DA9" w:rsidRDefault="00A14DA9">
            <w:pPr>
              <w:pStyle w:val="Recuodecorpodetexto"/>
              <w:snapToGrid w:val="0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C4C2611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D1B5E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EF99AD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18E741FE" w14:textId="5025404F" w:rsidR="00A14DA9" w:rsidRDefault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Mateus Ramos</w:t>
            </w:r>
          </w:p>
          <w:p w14:paraId="7ADB5B55" w14:textId="12363B31" w:rsidR="00A14DA9" w:rsidRDefault="006C09E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PSDB</w:t>
            </w:r>
          </w:p>
          <w:p w14:paraId="4C4BC8C4" w14:textId="77777777" w:rsidR="00A14DA9" w:rsidRDefault="005103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                      </w:t>
            </w:r>
          </w:p>
        </w:tc>
        <w:tc>
          <w:tcPr>
            <w:tcW w:w="4889" w:type="dxa"/>
          </w:tcPr>
          <w:p w14:paraId="1261E10C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0334AB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085D83" w14:textId="77777777" w:rsidR="00A14DA9" w:rsidRDefault="00A14DA9">
            <w:pPr>
              <w:pStyle w:val="Recuodecorpodetexto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9F838D1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32A875AE" w14:textId="5D63B18E" w:rsidR="00A14DA9" w:rsidRDefault="006C09EC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Marco Vinicius de Fraga Teixeira</w:t>
            </w:r>
          </w:p>
          <w:p w14:paraId="03B76031" w14:textId="77777777" w:rsidR="00A14DA9" w:rsidRDefault="00510338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Cs w:val="22"/>
              </w:rPr>
              <w:t>PSDB</w:t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  <w:p w14:paraId="2CF1F252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D9458" w14:textId="77777777" w:rsidR="00A14DA9" w:rsidRDefault="00A14DA9"/>
    <w:p w14:paraId="2C40BF0C" w14:textId="77777777" w:rsidR="00A14DA9" w:rsidRDefault="00A14DA9">
      <w:pPr>
        <w:rPr>
          <w:vanish/>
        </w:rPr>
      </w:pPr>
    </w:p>
    <w:p w14:paraId="4AEE0959" w14:textId="77777777" w:rsidR="00A14DA9" w:rsidRDefault="00A14DA9">
      <w:pPr>
        <w:tabs>
          <w:tab w:val="left" w:pos="6315"/>
        </w:tabs>
        <w:spacing w:line="360" w:lineRule="auto"/>
        <w:rPr>
          <w:rFonts w:ascii="Arial" w:hAnsi="Arial" w:cs="Arial"/>
          <w:vanish/>
          <w:szCs w:val="24"/>
        </w:rPr>
      </w:pPr>
    </w:p>
    <w:p w14:paraId="28E97AF1" w14:textId="77777777" w:rsidR="00A14DA9" w:rsidRDefault="00A14DA9">
      <w:pPr>
        <w:spacing w:line="360" w:lineRule="auto"/>
        <w:rPr>
          <w:rFonts w:ascii="Arial" w:hAnsi="Arial" w:cs="Arial"/>
          <w:vanish/>
          <w:szCs w:val="24"/>
        </w:rPr>
      </w:pPr>
    </w:p>
    <w:p w14:paraId="201E40B3" w14:textId="77777777" w:rsidR="00A14DA9" w:rsidRDefault="00510338">
      <w:pPr>
        <w:spacing w:line="360" w:lineRule="auto"/>
        <w:rPr>
          <w:rFonts w:ascii="Arial" w:hAnsi="Arial" w:cs="Arial"/>
          <w:vanish/>
          <w:szCs w:val="24"/>
        </w:rPr>
      </w:pPr>
      <w:r>
        <w:rPr>
          <w:rFonts w:ascii="Arial" w:eastAsia="Arial" w:hAnsi="Arial" w:cs="Arial"/>
          <w:szCs w:val="24"/>
        </w:rPr>
        <w:t xml:space="preserve">               </w:t>
      </w:r>
    </w:p>
    <w:p w14:paraId="43A4E200" w14:textId="77777777" w:rsidR="00A14DA9" w:rsidRDefault="00A14DA9">
      <w:pPr>
        <w:rPr>
          <w:rFonts w:ascii="Arial" w:hAnsi="Arial" w:cs="Arial"/>
          <w:vanish/>
          <w:szCs w:val="24"/>
        </w:rPr>
      </w:pPr>
    </w:p>
    <w:p w14:paraId="277F0513" w14:textId="77777777" w:rsidR="00A14DA9" w:rsidRDefault="00A14DA9">
      <w:pPr>
        <w:rPr>
          <w:vanish/>
        </w:rPr>
      </w:pPr>
    </w:p>
    <w:p w14:paraId="4EF27308" w14:textId="77777777" w:rsidR="00A14DA9" w:rsidRDefault="00A14DA9">
      <w:pPr>
        <w:rPr>
          <w:vanish/>
        </w:rPr>
      </w:pPr>
    </w:p>
    <w:p w14:paraId="4633DE89" w14:textId="77777777" w:rsidR="00A14DA9" w:rsidRDefault="00A14DA9">
      <w:pPr>
        <w:rPr>
          <w:vanish/>
        </w:rPr>
      </w:pPr>
    </w:p>
    <w:p w14:paraId="4EED056F" w14:textId="77777777" w:rsidR="00A14DA9" w:rsidRDefault="00A14DA9"/>
    <w:p w14:paraId="75F66117" w14:textId="77777777" w:rsidR="00A14DA9" w:rsidRDefault="00510338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</w:p>
    <w:p w14:paraId="07F7B388" w14:textId="77777777" w:rsidR="00A14DA9" w:rsidRDefault="00A14DA9">
      <w:pPr>
        <w:pStyle w:val="Recuodecorpodetexto"/>
        <w:spacing w:line="360" w:lineRule="auto"/>
        <w:ind w:right="567" w:firstLine="0"/>
        <w:rPr>
          <w:rFonts w:ascii="Arial" w:hAnsi="Arial" w:cs="Arial"/>
          <w:vanish/>
          <w:sz w:val="24"/>
          <w:szCs w:val="24"/>
        </w:rPr>
      </w:pPr>
    </w:p>
    <w:p w14:paraId="15B1E2DD" w14:textId="77777777" w:rsidR="006C09EC" w:rsidRDefault="009D01A8" w:rsidP="009D01A8">
      <w:pPr>
        <w:jc w:val="center"/>
        <w:rPr>
          <w:rFonts w:ascii="Arial" w:hAnsi="Arial" w:cs="Arial"/>
        </w:rPr>
      </w:pPr>
      <w:r>
        <w:t>____________________________________</w:t>
      </w:r>
      <w:r>
        <w:br/>
      </w:r>
      <w:r w:rsidR="006C09EC">
        <w:rPr>
          <w:rFonts w:ascii="Arial" w:hAnsi="Arial" w:cs="Arial"/>
        </w:rPr>
        <w:t>Sidnei Coelho da Silva</w:t>
      </w:r>
      <w:r w:rsidRPr="00510338">
        <w:rPr>
          <w:rFonts w:ascii="Arial" w:hAnsi="Arial" w:cs="Arial"/>
        </w:rPr>
        <w:br/>
      </w:r>
    </w:p>
    <w:p w14:paraId="0CCD5171" w14:textId="337E7742" w:rsidR="009D01A8" w:rsidRPr="00510338" w:rsidRDefault="009D01A8" w:rsidP="009D01A8">
      <w:pPr>
        <w:jc w:val="center"/>
        <w:rPr>
          <w:rFonts w:ascii="Arial" w:hAnsi="Arial" w:cs="Arial"/>
        </w:rPr>
      </w:pPr>
      <w:r w:rsidRPr="00510338">
        <w:rPr>
          <w:rFonts w:ascii="Arial" w:hAnsi="Arial" w:cs="Arial"/>
        </w:rPr>
        <w:t>PSB</w:t>
      </w:r>
    </w:p>
    <w:p w14:paraId="3BBA10A7" w14:textId="77777777" w:rsidR="009D01A8" w:rsidRPr="00510338" w:rsidRDefault="009D01A8" w:rsidP="009D01A8">
      <w:pPr>
        <w:jc w:val="center"/>
        <w:rPr>
          <w:rFonts w:ascii="Arial" w:hAnsi="Arial" w:cs="Arial"/>
        </w:rPr>
      </w:pPr>
    </w:p>
    <w:p w14:paraId="44AF2BC4" w14:textId="453B3E2E" w:rsidR="00A14DA9" w:rsidRDefault="00A14DA9" w:rsidP="009D01A8">
      <w:pPr>
        <w:tabs>
          <w:tab w:val="center" w:pos="4563"/>
        </w:tabs>
        <w:jc w:val="center"/>
        <w:rPr>
          <w:rFonts w:ascii="Arial" w:hAnsi="Arial" w:cs="Arial"/>
          <w:szCs w:val="24"/>
        </w:rPr>
      </w:pPr>
    </w:p>
    <w:p w14:paraId="49D9C200" w14:textId="77777777" w:rsidR="00A14DA9" w:rsidRDefault="00A14DA9">
      <w:pPr>
        <w:rPr>
          <w:rFonts w:ascii="Arial" w:hAnsi="Arial" w:cs="Arial"/>
          <w:vanish/>
          <w:szCs w:val="24"/>
        </w:rPr>
      </w:pPr>
    </w:p>
    <w:p w14:paraId="41F45A6F" w14:textId="77777777" w:rsidR="00A14DA9" w:rsidRDefault="00A14DA9">
      <w:pPr>
        <w:spacing w:line="360" w:lineRule="auto"/>
        <w:rPr>
          <w:rFonts w:ascii="Times New Roman" w:hAnsi="Times New Roman" w:cs="Times New Roman"/>
          <w:vanish/>
          <w:szCs w:val="24"/>
        </w:rPr>
      </w:pPr>
    </w:p>
    <w:p w14:paraId="563E2565" w14:textId="77777777" w:rsidR="00A14DA9" w:rsidRDefault="00A14DA9">
      <w:pPr>
        <w:spacing w:line="360" w:lineRule="auto"/>
        <w:rPr>
          <w:rFonts w:ascii="Times New Roman" w:hAnsi="Times New Roman" w:cs="Times New Roman"/>
          <w:vanish/>
          <w:szCs w:val="24"/>
        </w:rPr>
      </w:pPr>
    </w:p>
    <w:sectPr w:rsidR="00A14DA9">
      <w:headerReference w:type="default" r:id="rId9"/>
      <w:footerReference w:type="default" r:id="rId10"/>
      <w:pgSz w:w="11906" w:h="16838"/>
      <w:pgMar w:top="1440" w:right="794" w:bottom="1440" w:left="1418" w:header="425" w:footer="7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004E1" w14:textId="77777777" w:rsidR="00DB5632" w:rsidRDefault="00DB5632">
      <w:r>
        <w:separator/>
      </w:r>
    </w:p>
  </w:endnote>
  <w:endnote w:type="continuationSeparator" w:id="0">
    <w:p w14:paraId="0F7A975F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3CEC6" w14:textId="77777777" w:rsidR="00A14DA9" w:rsidRDefault="0051033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83DF5">
      <w:rPr>
        <w:noProof/>
      </w:rPr>
      <w:t>4</w:t>
    </w:r>
    <w:r>
      <w:fldChar w:fldCharType="end"/>
    </w:r>
  </w:p>
  <w:p w14:paraId="39E07C97" w14:textId="77777777" w:rsidR="00A14DA9" w:rsidRDefault="00A14DA9">
    <w:pPr>
      <w:pStyle w:val="Rodap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40B08" w14:textId="77777777" w:rsidR="00DB5632" w:rsidRDefault="00DB5632">
      <w:r>
        <w:separator/>
      </w:r>
    </w:p>
  </w:footnote>
  <w:footnote w:type="continuationSeparator" w:id="0">
    <w:p w14:paraId="2F7D9D87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D5B8F" w14:textId="50F919D0" w:rsidR="00A14DA9" w:rsidRDefault="00083DF5">
    <w:pPr>
      <w:ind w:left="-426" w:right="-710"/>
      <w:jc w:val="center"/>
    </w:pPr>
    <w:r>
      <w:rPr>
        <w:noProof/>
      </w:rPr>
      <w:pict w14:anchorId="09DBD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19.85pt;margin-top:-6.15pt;width:57.05pt;height:63.15pt;z-index:2516577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allowincell="f">
          <v:imagedata r:id="rId1" o:title="" croptop="-22f" cropbottom="-22f" cropleft="-26f" cropright="-26f"/>
          <w10:wrap type="square"/>
        </v:shape>
      </w:pict>
    </w:r>
    <w:r w:rsidR="00510338">
      <w:rPr>
        <w:rFonts w:ascii="Arial" w:eastAsia="Arial" w:hAnsi="Arial" w:cs="Arial"/>
        <w:b/>
      </w:rPr>
      <w:t xml:space="preserve">        </w:t>
    </w:r>
    <w:r w:rsidR="00510338">
      <w:rPr>
        <w:rFonts w:ascii="Arial" w:hAnsi="Arial" w:cs="Arial"/>
        <w:b/>
        <w:sz w:val="28"/>
        <w:szCs w:val="28"/>
      </w:rPr>
      <w:t>ESTADO DO RIO GRANDE DO SUL</w:t>
    </w:r>
  </w:p>
  <w:p w14:paraId="466E6A58" w14:textId="77777777" w:rsidR="00A14DA9" w:rsidRDefault="00510338">
    <w:pPr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         </w:t>
    </w:r>
    <w:r>
      <w:rPr>
        <w:rFonts w:ascii="Arial" w:hAnsi="Arial" w:cs="Arial"/>
        <w:b/>
        <w:sz w:val="28"/>
        <w:szCs w:val="28"/>
      </w:rPr>
      <w:t>CÂMARA MUNICIPAL DE VEREADORES DE CARAÁ</w:t>
    </w:r>
  </w:p>
  <w:p w14:paraId="14F2934E" w14:textId="77777777" w:rsidR="00A14DA9" w:rsidRDefault="00510338">
    <w:pPr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CNPJ 01.640.410/0001-60</w:t>
    </w:r>
  </w:p>
  <w:p w14:paraId="3909C8F0" w14:textId="77777777" w:rsidR="00A14DA9" w:rsidRDefault="00510338">
    <w:pPr>
      <w:ind w:left="-426" w:right="-710"/>
    </w:pPr>
    <w:r>
      <w:rPr>
        <w:rFonts w:eastAsia="Book Antiqua"/>
      </w:rPr>
      <w:t xml:space="preserve">      </w:t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</w:t>
    </w:r>
    <w:r>
      <w:rPr>
        <w:rFonts w:ascii="Arial" w:hAnsi="Arial" w:cs="Arial"/>
        <w:sz w:val="14"/>
        <w:szCs w:val="14"/>
      </w:rPr>
      <w:t>Av. Arno Von Saltiél nº 190 – CEP 95515-000 – Centro - Caraá/RS - Fone (51) 3206-0097 – 3206-0098</w:t>
    </w:r>
  </w:p>
  <w:p w14:paraId="476E8278" w14:textId="77777777" w:rsidR="00A14DA9" w:rsidRDefault="00510338">
    <w:pPr>
      <w:ind w:left="-426" w:right="-710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</w:t>
    </w:r>
    <w:r>
      <w:rPr>
        <w:rFonts w:ascii="Arial" w:hAnsi="Arial" w:cs="Arial"/>
        <w:sz w:val="14"/>
        <w:szCs w:val="14"/>
      </w:rPr>
      <w:t xml:space="preserve">Site: </w:t>
    </w:r>
    <w:hyperlink r:id="rId2">
      <w:r>
        <w:rPr>
          <w:rStyle w:val="Hyperlink"/>
          <w:rFonts w:ascii="Arial" w:hAnsi="Arial" w:cs="Arial"/>
          <w:sz w:val="14"/>
          <w:szCs w:val="14"/>
        </w:rPr>
        <w:t>www.cmcaraa.rs.gov.br</w:t>
      </w:r>
    </w:hyperlink>
    <w:r>
      <w:rPr>
        <w:rFonts w:ascii="Arial" w:hAnsi="Arial" w:cs="Arial"/>
        <w:sz w:val="14"/>
        <w:szCs w:val="14"/>
      </w:rPr>
      <w:t xml:space="preserve">                                      E-mail: </w:t>
    </w:r>
    <w:hyperlink r:id="rId3">
      <w:r>
        <w:rPr>
          <w:rStyle w:val="Hyperlink"/>
          <w:rFonts w:ascii="Arial" w:hAnsi="Arial" w:cs="Arial"/>
          <w:sz w:val="14"/>
          <w:szCs w:val="14"/>
        </w:rPr>
        <w:t>cmcaraa@gmail.com</w:t>
      </w:r>
    </w:hyperlink>
  </w:p>
  <w:p w14:paraId="759002EB" w14:textId="77777777" w:rsidR="00A14DA9" w:rsidRDefault="00A14DA9">
    <w:pPr>
      <w:ind w:left="-426" w:right="-710"/>
      <w:rPr>
        <w:rFonts w:ascii="Arial" w:hAnsi="Arial" w:cs="Arial"/>
        <w:sz w:val="14"/>
        <w:szCs w:val="14"/>
      </w:rPr>
    </w:pPr>
  </w:p>
  <w:p w14:paraId="30CCDC98" w14:textId="77777777" w:rsidR="00A14DA9" w:rsidRDefault="00A14DA9">
    <w:pPr>
      <w:ind w:left="-426" w:right="-710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B69B9"/>
    <w:multiLevelType w:val="multilevel"/>
    <w:tmpl w:val="4D4251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DA9"/>
    <w:rsid w:val="000046A2"/>
    <w:rsid w:val="00017C93"/>
    <w:rsid w:val="00033567"/>
    <w:rsid w:val="00044348"/>
    <w:rsid w:val="00072787"/>
    <w:rsid w:val="00083DF5"/>
    <w:rsid w:val="000E3D7A"/>
    <w:rsid w:val="000F1167"/>
    <w:rsid w:val="0015550B"/>
    <w:rsid w:val="00166EAF"/>
    <w:rsid w:val="001A2D1D"/>
    <w:rsid w:val="001D225E"/>
    <w:rsid w:val="001E5CBD"/>
    <w:rsid w:val="00270BB3"/>
    <w:rsid w:val="002850D1"/>
    <w:rsid w:val="0029187D"/>
    <w:rsid w:val="002A497A"/>
    <w:rsid w:val="002B233C"/>
    <w:rsid w:val="002D3B21"/>
    <w:rsid w:val="002F2A69"/>
    <w:rsid w:val="002F55B4"/>
    <w:rsid w:val="0032737A"/>
    <w:rsid w:val="00387B42"/>
    <w:rsid w:val="003A62BE"/>
    <w:rsid w:val="00411D65"/>
    <w:rsid w:val="00415D4C"/>
    <w:rsid w:val="0044430E"/>
    <w:rsid w:val="00454AEF"/>
    <w:rsid w:val="00510338"/>
    <w:rsid w:val="0051530A"/>
    <w:rsid w:val="005842BB"/>
    <w:rsid w:val="00630B2D"/>
    <w:rsid w:val="00650039"/>
    <w:rsid w:val="0065128E"/>
    <w:rsid w:val="00676E1E"/>
    <w:rsid w:val="006813F0"/>
    <w:rsid w:val="00691E7C"/>
    <w:rsid w:val="00696F72"/>
    <w:rsid w:val="006C09EC"/>
    <w:rsid w:val="00703BD9"/>
    <w:rsid w:val="00757647"/>
    <w:rsid w:val="00767B14"/>
    <w:rsid w:val="008415F2"/>
    <w:rsid w:val="00847E1A"/>
    <w:rsid w:val="00856845"/>
    <w:rsid w:val="00865BAE"/>
    <w:rsid w:val="008B33EF"/>
    <w:rsid w:val="0091253D"/>
    <w:rsid w:val="00932E8A"/>
    <w:rsid w:val="009D01A8"/>
    <w:rsid w:val="009D2E73"/>
    <w:rsid w:val="009E498B"/>
    <w:rsid w:val="009F4F99"/>
    <w:rsid w:val="00A14DA9"/>
    <w:rsid w:val="00A23666"/>
    <w:rsid w:val="00A408DF"/>
    <w:rsid w:val="00A714D6"/>
    <w:rsid w:val="00A944C8"/>
    <w:rsid w:val="00AF25FA"/>
    <w:rsid w:val="00B6191A"/>
    <w:rsid w:val="00B8571E"/>
    <w:rsid w:val="00BA221E"/>
    <w:rsid w:val="00BE567B"/>
    <w:rsid w:val="00BE7569"/>
    <w:rsid w:val="00C054A2"/>
    <w:rsid w:val="00C20BA2"/>
    <w:rsid w:val="00C36BF4"/>
    <w:rsid w:val="00C5750F"/>
    <w:rsid w:val="00C5755D"/>
    <w:rsid w:val="00C6020F"/>
    <w:rsid w:val="00C82386"/>
    <w:rsid w:val="00CB6255"/>
    <w:rsid w:val="00CF5365"/>
    <w:rsid w:val="00D04608"/>
    <w:rsid w:val="00D47116"/>
    <w:rsid w:val="00D56D9D"/>
    <w:rsid w:val="00DA31E9"/>
    <w:rsid w:val="00DB5632"/>
    <w:rsid w:val="00E23DFD"/>
    <w:rsid w:val="00E47928"/>
    <w:rsid w:val="00E54922"/>
    <w:rsid w:val="00E95558"/>
    <w:rsid w:val="00EB3574"/>
    <w:rsid w:val="00EF6F67"/>
    <w:rsid w:val="00F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8C1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 Antiqua" w:eastAsia="Times New Roman" w:hAnsi="Book Antiqua" w:cs="Book Antiqua"/>
      <w:sz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b/>
      <w:color w:val="000000"/>
      <w:sz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line="264" w:lineRule="auto"/>
      <w:outlineLvl w:val="4"/>
    </w:pPr>
    <w:rPr>
      <w:b/>
      <w:sz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spacing w:line="216" w:lineRule="auto"/>
      <w:jc w:val="center"/>
      <w:outlineLvl w:val="5"/>
    </w:pPr>
    <w:rPr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336" w:lineRule="auto"/>
      <w:jc w:val="center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eastAsia="Times New Roman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orpodetexto3Char">
    <w:name w:val="Corpo de texto 3 Char"/>
    <w:qFormat/>
    <w:rPr>
      <w:rFonts w:ascii="Book Antiqua" w:hAnsi="Book Antiqua" w:cs="Book Antiqua"/>
      <w:sz w:val="16"/>
      <w:szCs w:val="16"/>
    </w:rPr>
  </w:style>
  <w:style w:type="character" w:customStyle="1" w:styleId="apple-style-span">
    <w:name w:val="apple-style-span"/>
    <w:basedOn w:val="Fontepargpadro"/>
    <w:qFormat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qFormat/>
    <w:rPr>
      <w:rFonts w:ascii="Book Antiqua" w:hAnsi="Book Antiqua" w:cs="Book Antiqua"/>
      <w:sz w:val="24"/>
    </w:rPr>
  </w:style>
  <w:style w:type="character" w:customStyle="1" w:styleId="RecuodecorpodetextoChar">
    <w:name w:val="Recuo de corpo de texto Char"/>
    <w:qFormat/>
    <w:rPr>
      <w:rFonts w:ascii="Book Antiqua" w:hAnsi="Book Antiqua" w:cs="Book Antiqua"/>
      <w:color w:val="000000"/>
      <w:sz w:val="22"/>
    </w:rPr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  <w:rPr>
      <w:color w:val="000000"/>
      <w:sz w:val="22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rpodetexto21">
    <w:name w:val="Corpo de texto 21"/>
    <w:basedOn w:val="Normal"/>
    <w:qFormat/>
    <w:pPr>
      <w:ind w:firstLine="708"/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spacing w:line="264" w:lineRule="auto"/>
      <w:ind w:firstLine="1985"/>
      <w:jc w:val="both"/>
    </w:pPr>
    <w:rPr>
      <w:color w:val="000000"/>
      <w:sz w:val="22"/>
    </w:rPr>
  </w:style>
  <w:style w:type="paragraph" w:styleId="Recuodecorpodetexto2">
    <w:name w:val="Body Text Indent 2"/>
    <w:basedOn w:val="Normal"/>
    <w:qFormat/>
    <w:pPr>
      <w:spacing w:line="264" w:lineRule="auto"/>
      <w:ind w:firstLine="1560"/>
      <w:jc w:val="both"/>
    </w:pPr>
    <w:rPr>
      <w:color w:val="000000"/>
      <w:sz w:val="21"/>
    </w:rPr>
  </w:style>
  <w:style w:type="paragraph" w:styleId="Recuodecorpodetexto3">
    <w:name w:val="Body Text Indent 3"/>
    <w:basedOn w:val="Normal"/>
    <w:qFormat/>
    <w:pPr>
      <w:spacing w:line="336" w:lineRule="auto"/>
      <w:ind w:firstLine="1560"/>
      <w:jc w:val="both"/>
    </w:pPr>
    <w:rPr>
      <w:color w:val="000000"/>
    </w:rPr>
  </w:style>
  <w:style w:type="paragraph" w:styleId="Textoembloco">
    <w:name w:val="Block Text"/>
    <w:basedOn w:val="Normal"/>
    <w:qFormat/>
    <w:pPr>
      <w:ind w:left="709" w:right="-1"/>
      <w:jc w:val="both"/>
    </w:pPr>
    <w:rPr>
      <w:bCs/>
      <w:sz w:val="2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WW-Recuodecorpodetexto2">
    <w:name w:val="WW-Recuo de corpo de texto 2"/>
    <w:basedOn w:val="Normal"/>
    <w:qFormat/>
    <w:pPr>
      <w:ind w:firstLine="1843"/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  <w:lang w:val="en-US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rs.gov.br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0E0C-C3C3-4476-808D-C1E38B04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</TotalTime>
  <Pages>5</Pages>
  <Words>1506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 janeiro de 2003</vt:lpstr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 janeiro de 2003</dc:title>
  <dc:subject/>
  <dc:creator>Regis</dc:creator>
  <cp:keywords/>
  <dc:description/>
  <cp:lastModifiedBy>Usuário</cp:lastModifiedBy>
  <cp:revision>595</cp:revision>
  <cp:lastPrinted>2026-05-29T14:15:00Z</cp:lastPrinted>
  <dcterms:created xsi:type="dcterms:W3CDTF">2026-02-10T16:50:00Z</dcterms:created>
  <dcterms:modified xsi:type="dcterms:W3CDTF">2026-06-26T13:14:00Z</dcterms:modified>
  <dc:language>en-US</dc:language>
</cp:coreProperties>
</file>